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E5FE" w14:textId="77777777" w:rsidR="00602FD1" w:rsidRDefault="00602FD1" w:rsidP="00602FD1">
      <w:pPr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noProof/>
          <w:sz w:val="28"/>
          <w:szCs w:val="24"/>
          <w:lang w:val="en-NZ" w:eastAsia="en-NZ"/>
        </w:rPr>
        <w:drawing>
          <wp:inline distT="0" distB="0" distL="0" distR="0" wp14:anchorId="7F7BD6F4" wp14:editId="4CF25DD4">
            <wp:extent cx="2513541" cy="1245664"/>
            <wp:effectExtent l="19050" t="0" r="1059" b="0"/>
            <wp:docPr id="2" name="Picture 1" descr="IBPC-logo 1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PC-logo 1co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494" cy="12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625AE" w14:textId="77777777" w:rsidR="00602FD1" w:rsidRDefault="00602FD1" w:rsidP="00602FD1">
      <w:pPr>
        <w:rPr>
          <w:rFonts w:ascii="Calibri" w:hAnsi="Calibri"/>
          <w:b/>
          <w:sz w:val="36"/>
          <w:szCs w:val="24"/>
        </w:rPr>
      </w:pPr>
    </w:p>
    <w:p w14:paraId="085046FA" w14:textId="77777777" w:rsidR="00602FD1" w:rsidRPr="003A6B8F" w:rsidRDefault="00602FD1" w:rsidP="00602FD1">
      <w:pPr>
        <w:spacing w:before="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88 The Parade, I</w:t>
      </w:r>
      <w:r w:rsidRPr="003A6B8F">
        <w:rPr>
          <w:rFonts w:ascii="Calibri" w:hAnsi="Calibri"/>
          <w:sz w:val="20"/>
        </w:rPr>
        <w:t xml:space="preserve">sland Bay, </w:t>
      </w:r>
      <w:r>
        <w:rPr>
          <w:rFonts w:ascii="Calibri" w:hAnsi="Calibri"/>
          <w:sz w:val="20"/>
        </w:rPr>
        <w:t>Wellington 6023. Ph 383 8699; email</w:t>
      </w:r>
      <w:r w:rsidRPr="003A6B8F">
        <w:rPr>
          <w:rFonts w:ascii="Calibri" w:hAnsi="Calibri"/>
          <w:sz w:val="20"/>
        </w:rPr>
        <w:t xml:space="preserve"> </w:t>
      </w:r>
      <w:hyperlink r:id="rId12" w:history="1">
        <w:r w:rsidRPr="00BC40F0">
          <w:rPr>
            <w:rStyle w:val="Hyperlink"/>
            <w:rFonts w:ascii="Calibri" w:hAnsi="Calibri"/>
            <w:sz w:val="20"/>
          </w:rPr>
          <w:t>office@ibpc.org.nz</w:t>
        </w:r>
      </w:hyperlink>
      <w:r>
        <w:rPr>
          <w:rFonts w:ascii="Calibri" w:hAnsi="Calibri"/>
          <w:sz w:val="20"/>
        </w:rPr>
        <w:t xml:space="preserve">  www.ibpc.org.nz</w:t>
      </w:r>
    </w:p>
    <w:p w14:paraId="0ABF923B" w14:textId="77777777" w:rsidR="00602FD1" w:rsidRDefault="00602FD1" w:rsidP="00602FD1">
      <w:pPr>
        <w:spacing w:before="80"/>
        <w:rPr>
          <w:rFonts w:ascii="Calibri" w:hAnsi="Calibri"/>
          <w:b/>
          <w:sz w:val="36"/>
        </w:rPr>
      </w:pPr>
    </w:p>
    <w:p w14:paraId="725997C1" w14:textId="05D8C4A4" w:rsidR="00602FD1" w:rsidRPr="00277B23" w:rsidRDefault="00602FD1" w:rsidP="00602FD1">
      <w:pPr>
        <w:spacing w:before="80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Wedding Booking</w:t>
      </w:r>
      <w:r w:rsidRPr="00277B23">
        <w:rPr>
          <w:rFonts w:ascii="Calibri" w:hAnsi="Calibri"/>
          <w:b/>
          <w:sz w:val="36"/>
        </w:rPr>
        <w:t xml:space="preserve"> </w:t>
      </w:r>
      <w:r>
        <w:rPr>
          <w:rFonts w:ascii="Calibri" w:hAnsi="Calibri"/>
          <w:b/>
          <w:sz w:val="36"/>
        </w:rPr>
        <w:t>Form</w:t>
      </w:r>
      <w:r w:rsidR="00BD6C80">
        <w:rPr>
          <w:rFonts w:ascii="Calibri" w:hAnsi="Calibri"/>
          <w:b/>
          <w:sz w:val="36"/>
        </w:rPr>
        <w:t xml:space="preserve"> 202</w:t>
      </w:r>
      <w:r w:rsidR="004D1D34">
        <w:rPr>
          <w:rFonts w:ascii="Calibri" w:hAnsi="Calibri"/>
          <w:b/>
          <w:sz w:val="36"/>
        </w:rPr>
        <w:t>4</w:t>
      </w:r>
    </w:p>
    <w:p w14:paraId="721FBB66" w14:textId="77777777" w:rsidR="00602FD1" w:rsidRDefault="00602FD1" w:rsidP="00602FD1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Welcome.</w:t>
      </w:r>
      <w:r w:rsidR="009D100F">
        <w:rPr>
          <w:rFonts w:ascii="Calibri" w:hAnsi="Calibri"/>
        </w:rPr>
        <w:t xml:space="preserve"> Please complete this form, accept</w:t>
      </w:r>
      <w:r>
        <w:rPr>
          <w:rFonts w:ascii="Calibri" w:hAnsi="Calibri"/>
        </w:rPr>
        <w:t xml:space="preserve"> the </w:t>
      </w:r>
      <w:r w:rsidRPr="009D100F">
        <w:rPr>
          <w:rFonts w:ascii="Calibri" w:hAnsi="Calibri"/>
          <w:b/>
        </w:rPr>
        <w:t>Conditions of Use</w:t>
      </w:r>
      <w:r>
        <w:rPr>
          <w:rFonts w:ascii="Calibri" w:hAnsi="Calibri"/>
        </w:rPr>
        <w:t xml:space="preserve"> below, and return it to </w:t>
      </w:r>
      <w:hyperlink r:id="rId13" w:history="1">
        <w:r w:rsidRPr="007A6C8F">
          <w:rPr>
            <w:rStyle w:val="Hyperlink"/>
            <w:rFonts w:ascii="Calibri" w:hAnsi="Calibri"/>
          </w:rPr>
          <w:t>office@ibpc.org.nz</w:t>
        </w:r>
      </w:hyperlink>
      <w:r>
        <w:rPr>
          <w:rFonts w:ascii="Calibri" w:hAnsi="Calibri"/>
        </w:rPr>
        <w:t xml:space="preserve"> or bring it to the church office.</w:t>
      </w:r>
      <w:r w:rsidR="002044E1">
        <w:rPr>
          <w:rFonts w:ascii="Calibri" w:hAnsi="Calibri"/>
        </w:rPr>
        <w:t xml:space="preserve"> Thank you. </w:t>
      </w:r>
    </w:p>
    <w:p w14:paraId="466534A9" w14:textId="77777777" w:rsidR="009D100F" w:rsidRDefault="009D100F" w:rsidP="00602FD1">
      <w:pPr>
        <w:spacing w:before="80" w:after="120"/>
        <w:rPr>
          <w:rFonts w:ascii="Calibri" w:hAnsi="Calibri"/>
        </w:rPr>
      </w:pPr>
    </w:p>
    <w:p w14:paraId="33A213EF" w14:textId="77777777" w:rsidR="00602FD1" w:rsidRDefault="00602FD1" w:rsidP="00602FD1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Today’s date: _______________</w:t>
      </w:r>
    </w:p>
    <w:p w14:paraId="6BE377D0" w14:textId="77777777" w:rsidR="00602FD1" w:rsidRPr="008060DC" w:rsidRDefault="00602FD1" w:rsidP="00602FD1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Your </w:t>
      </w:r>
      <w:r w:rsidR="009D100F">
        <w:rPr>
          <w:rFonts w:ascii="Calibri" w:hAnsi="Calibri"/>
        </w:rPr>
        <w:t>n</w:t>
      </w:r>
      <w:r w:rsidRPr="008060DC">
        <w:rPr>
          <w:rFonts w:ascii="Calibri" w:hAnsi="Calibri"/>
        </w:rPr>
        <w:t>ame</w:t>
      </w:r>
      <w:r w:rsidR="00E33445">
        <w:rPr>
          <w:rFonts w:ascii="Calibri" w:hAnsi="Calibri"/>
        </w:rPr>
        <w:t>s</w:t>
      </w:r>
      <w:r>
        <w:rPr>
          <w:rFonts w:ascii="Calibri" w:hAnsi="Calibri"/>
        </w:rPr>
        <w:t xml:space="preserve">: </w:t>
      </w:r>
      <w:r w:rsidRPr="008060DC">
        <w:rPr>
          <w:rFonts w:ascii="Calibri" w:hAnsi="Calibri"/>
        </w:rPr>
        <w:t>____________________________________________</w:t>
      </w:r>
      <w:r>
        <w:rPr>
          <w:rFonts w:ascii="Calibri" w:hAnsi="Calibri"/>
        </w:rPr>
        <w:t>_________________________</w:t>
      </w:r>
    </w:p>
    <w:p w14:paraId="1078450D" w14:textId="77777777" w:rsidR="00602FD1" w:rsidRPr="008060DC" w:rsidRDefault="009D100F" w:rsidP="00602FD1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Postal a</w:t>
      </w:r>
      <w:r w:rsidR="00602FD1" w:rsidRPr="008060DC">
        <w:rPr>
          <w:rFonts w:ascii="Calibri" w:hAnsi="Calibri"/>
        </w:rPr>
        <w:t>ddress</w:t>
      </w:r>
      <w:r w:rsidR="00602FD1">
        <w:rPr>
          <w:rFonts w:ascii="Calibri" w:hAnsi="Calibri"/>
        </w:rPr>
        <w:t xml:space="preserve">: </w:t>
      </w:r>
      <w:r w:rsidR="00602FD1" w:rsidRPr="008060DC">
        <w:rPr>
          <w:rFonts w:ascii="Calibri" w:hAnsi="Calibri"/>
        </w:rPr>
        <w:t>_________________________________________________________________</w:t>
      </w:r>
      <w:r w:rsidR="00602FD1">
        <w:rPr>
          <w:rFonts w:ascii="Calibri" w:hAnsi="Calibri"/>
        </w:rPr>
        <w:t xml:space="preserve">___ </w:t>
      </w:r>
    </w:p>
    <w:p w14:paraId="70FDB925" w14:textId="77777777" w:rsidR="00602FD1" w:rsidRDefault="00602FD1" w:rsidP="00602FD1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Contact person:  ___________________________________________________________________</w:t>
      </w:r>
    </w:p>
    <w:p w14:paraId="50B4ADD6" w14:textId="77777777" w:rsidR="00602FD1" w:rsidRDefault="00602FD1" w:rsidP="00602FD1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Phone </w:t>
      </w:r>
      <w:r w:rsidRPr="008060DC">
        <w:rPr>
          <w:rFonts w:ascii="Calibri" w:hAnsi="Calibri"/>
        </w:rPr>
        <w:t>number:  Landline: _</w:t>
      </w:r>
      <w:r>
        <w:rPr>
          <w:rFonts w:ascii="Calibri" w:hAnsi="Calibri"/>
        </w:rPr>
        <w:t>____________________</w:t>
      </w:r>
      <w:r w:rsidRPr="008060DC">
        <w:rPr>
          <w:rFonts w:ascii="Calibri" w:hAnsi="Calibri"/>
        </w:rPr>
        <w:t>Cell</w:t>
      </w:r>
      <w:r>
        <w:rPr>
          <w:rFonts w:ascii="Calibri" w:hAnsi="Calibri"/>
        </w:rPr>
        <w:t xml:space="preserve"> </w:t>
      </w:r>
      <w:r w:rsidRPr="008060DC">
        <w:rPr>
          <w:rFonts w:ascii="Calibri" w:hAnsi="Calibri"/>
        </w:rPr>
        <w:t>phone: ________________________</w:t>
      </w:r>
      <w:r>
        <w:rPr>
          <w:rFonts w:ascii="Calibri" w:hAnsi="Calibri"/>
        </w:rPr>
        <w:t>_____</w:t>
      </w:r>
    </w:p>
    <w:p w14:paraId="3E7DCC13" w14:textId="77777777" w:rsidR="00602FD1" w:rsidRPr="008060DC" w:rsidRDefault="00602FD1" w:rsidP="00602FD1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Second contact and number: ___________________________</w:t>
      </w:r>
    </w:p>
    <w:p w14:paraId="7B0ACCDD" w14:textId="77777777" w:rsidR="00602FD1" w:rsidRPr="008060DC" w:rsidRDefault="00602FD1" w:rsidP="00602FD1">
      <w:pPr>
        <w:spacing w:before="80" w:after="120"/>
        <w:rPr>
          <w:rFonts w:ascii="Calibri" w:hAnsi="Calibri"/>
        </w:rPr>
      </w:pPr>
      <w:r w:rsidRPr="008060DC">
        <w:rPr>
          <w:rFonts w:ascii="Calibri" w:hAnsi="Calibri"/>
        </w:rPr>
        <w:t>Email:____________________________________</w:t>
      </w:r>
    </w:p>
    <w:p w14:paraId="686243ED" w14:textId="77777777" w:rsidR="00602FD1" w:rsidRPr="008060DC" w:rsidRDefault="00602FD1" w:rsidP="00602FD1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Wedding </w:t>
      </w:r>
      <w:r w:rsidRPr="008060DC">
        <w:rPr>
          <w:rFonts w:ascii="Calibri" w:hAnsi="Calibri"/>
        </w:rPr>
        <w:t>Date</w:t>
      </w:r>
      <w:r>
        <w:rPr>
          <w:rFonts w:ascii="Calibri" w:hAnsi="Calibri"/>
        </w:rPr>
        <w:t>:</w:t>
      </w:r>
      <w:r w:rsidR="006A5863">
        <w:rPr>
          <w:rFonts w:ascii="Calibri" w:hAnsi="Calibri"/>
        </w:rPr>
        <w:t xml:space="preserve">_________________________      </w:t>
      </w:r>
      <w:r>
        <w:rPr>
          <w:rFonts w:ascii="Calibri" w:hAnsi="Calibri"/>
        </w:rPr>
        <w:t xml:space="preserve"> Rehearsal date: ___________________________</w:t>
      </w:r>
    </w:p>
    <w:p w14:paraId="1CD4CEDD" w14:textId="77777777" w:rsidR="00602FD1" w:rsidRDefault="009D100F" w:rsidP="00602FD1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Time of ceremony:__________________      </w:t>
      </w:r>
      <w:r w:rsidR="00602FD1">
        <w:rPr>
          <w:rFonts w:ascii="Calibri" w:hAnsi="Calibri"/>
        </w:rPr>
        <w:t xml:space="preserve">Church booking time: </w:t>
      </w:r>
      <w:r>
        <w:rPr>
          <w:rFonts w:ascii="Calibri" w:hAnsi="Calibri"/>
        </w:rPr>
        <w:t>from:  ________  to:  _________</w:t>
      </w:r>
    </w:p>
    <w:p w14:paraId="2B10C01D" w14:textId="77777777" w:rsidR="00602FD1" w:rsidRDefault="009D100F" w:rsidP="00602FD1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After-service function: Lounge and/or </w:t>
      </w:r>
      <w:r w:rsidR="00602FD1">
        <w:rPr>
          <w:rFonts w:ascii="Calibri" w:hAnsi="Calibri"/>
        </w:rPr>
        <w:t>Hall booking time</w:t>
      </w:r>
      <w:r w:rsidR="006A5863">
        <w:rPr>
          <w:rFonts w:ascii="Calibri" w:hAnsi="Calibri"/>
        </w:rPr>
        <w:t xml:space="preserve">: </w:t>
      </w:r>
      <w:r>
        <w:rPr>
          <w:rFonts w:ascii="Calibri" w:hAnsi="Calibri"/>
        </w:rPr>
        <w:t>from: ________  to: ____________</w:t>
      </w:r>
    </w:p>
    <w:p w14:paraId="3CA6EB7B" w14:textId="77777777" w:rsidR="00602FD1" w:rsidRDefault="00602FD1" w:rsidP="00602FD1">
      <w:pPr>
        <w:rPr>
          <w:rFonts w:ascii="Calibri" w:hAnsi="Calibri"/>
          <w:b/>
        </w:rPr>
      </w:pPr>
    </w:p>
    <w:p w14:paraId="6AA4AA71" w14:textId="77777777" w:rsidR="00602FD1" w:rsidRDefault="00A5613A" w:rsidP="00602FD1">
      <w:pPr>
        <w:rPr>
          <w:rFonts w:ascii="Calibri" w:hAnsi="Calibri"/>
          <w:b/>
        </w:rPr>
      </w:pPr>
      <w:r>
        <w:rPr>
          <w:rFonts w:ascii="Calibri" w:hAnsi="Calibri"/>
          <w:b/>
        </w:rPr>
        <w:t>Wedding</w:t>
      </w:r>
      <w:r w:rsidR="00602FD1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fees:</w:t>
      </w:r>
      <w:r w:rsidR="00602FD1" w:rsidRPr="00A3498C">
        <w:rPr>
          <w:rFonts w:ascii="Calibri" w:hAnsi="Calibri"/>
          <w:b/>
        </w:rPr>
        <w:t xml:space="preserve"> </w:t>
      </w:r>
    </w:p>
    <w:p w14:paraId="4A2BAC4F" w14:textId="59EDEB4F" w:rsidR="00602FD1" w:rsidRDefault="00602FD1" w:rsidP="00602FD1">
      <w:pPr>
        <w:rPr>
          <w:rFonts w:ascii="Calibri" w:hAnsi="Calibri"/>
        </w:rPr>
      </w:pPr>
      <w:r w:rsidRPr="00602FD1">
        <w:rPr>
          <w:rFonts w:ascii="Calibri" w:hAnsi="Calibri"/>
        </w:rPr>
        <w:t>Church:</w:t>
      </w:r>
      <w:r w:rsidR="00A5613A">
        <w:rPr>
          <w:rFonts w:ascii="Calibri" w:hAnsi="Calibri"/>
        </w:rPr>
        <w:t xml:space="preserve"> $</w:t>
      </w:r>
      <w:r w:rsidR="004D1D34">
        <w:rPr>
          <w:rFonts w:ascii="Calibri" w:hAnsi="Calibri"/>
        </w:rPr>
        <w:t>4</w:t>
      </w:r>
      <w:r w:rsidR="0087671E">
        <w:rPr>
          <w:rFonts w:ascii="Calibri" w:hAnsi="Calibri"/>
        </w:rPr>
        <w:t>50 (gst incl)</w:t>
      </w:r>
      <w:r w:rsidR="009631C1">
        <w:rPr>
          <w:rFonts w:ascii="Calibri" w:hAnsi="Calibri"/>
        </w:rPr>
        <w:t xml:space="preserve"> (Includes a rehearsal evening)</w:t>
      </w:r>
    </w:p>
    <w:p w14:paraId="087E24D3" w14:textId="665A9363" w:rsidR="00321396" w:rsidRPr="00321396" w:rsidRDefault="00321396" w:rsidP="00602FD1">
      <w:pPr>
        <w:rPr>
          <w:rFonts w:asciiTheme="minorHAnsi" w:hAnsiTheme="minorHAnsi" w:cstheme="minorHAnsi"/>
        </w:rPr>
      </w:pPr>
      <w:r w:rsidRPr="00321396">
        <w:rPr>
          <w:rFonts w:asciiTheme="minorHAnsi" w:hAnsiTheme="minorHAnsi" w:cstheme="minorHAnsi"/>
        </w:rPr>
        <w:t>Minister: $</w:t>
      </w:r>
      <w:r w:rsidR="00C82439">
        <w:rPr>
          <w:rFonts w:asciiTheme="minorHAnsi" w:hAnsiTheme="minorHAnsi" w:cstheme="minorHAnsi"/>
        </w:rPr>
        <w:t>35</w:t>
      </w:r>
      <w:r w:rsidRPr="00321396">
        <w:rPr>
          <w:rFonts w:asciiTheme="minorHAnsi" w:hAnsiTheme="minorHAnsi" w:cstheme="minorHAnsi"/>
        </w:rPr>
        <w:t>0</w:t>
      </w:r>
      <w:r w:rsidR="0087671E">
        <w:rPr>
          <w:rFonts w:asciiTheme="minorHAnsi" w:hAnsiTheme="minorHAnsi" w:cstheme="minorHAnsi"/>
        </w:rPr>
        <w:t>,</w:t>
      </w:r>
      <w:r w:rsidRPr="00321396">
        <w:rPr>
          <w:rFonts w:asciiTheme="minorHAnsi" w:hAnsiTheme="minorHAnsi" w:cstheme="minorHAnsi"/>
        </w:rPr>
        <w:t xml:space="preserve"> includ</w:t>
      </w:r>
      <w:r w:rsidR="0087671E">
        <w:rPr>
          <w:rFonts w:asciiTheme="minorHAnsi" w:hAnsiTheme="minorHAnsi" w:cstheme="minorHAnsi"/>
        </w:rPr>
        <w:t xml:space="preserve">es </w:t>
      </w:r>
      <w:r w:rsidRPr="00321396">
        <w:rPr>
          <w:rFonts w:asciiTheme="minorHAnsi" w:hAnsiTheme="minorHAnsi" w:cstheme="minorHAnsi"/>
        </w:rPr>
        <w:t>preparatory meetings ($250 if the wedding is in another venue)</w:t>
      </w:r>
    </w:p>
    <w:p w14:paraId="6A57691F" w14:textId="77777777" w:rsidR="00894597" w:rsidRDefault="00894597" w:rsidP="00602FD1">
      <w:pPr>
        <w:rPr>
          <w:rFonts w:ascii="Calibri" w:hAnsi="Calibri"/>
        </w:rPr>
      </w:pPr>
      <w:r>
        <w:rPr>
          <w:rFonts w:ascii="Calibri" w:hAnsi="Calibri"/>
        </w:rPr>
        <w:t>Sound technician:</w:t>
      </w:r>
      <w:r w:rsidR="00487304">
        <w:rPr>
          <w:rFonts w:ascii="Calibri" w:hAnsi="Calibri"/>
        </w:rPr>
        <w:t xml:space="preserve"> </w:t>
      </w:r>
      <w:r w:rsidR="00200AC0">
        <w:rPr>
          <w:rFonts w:ascii="Calibri" w:hAnsi="Calibri"/>
        </w:rPr>
        <w:t>$175.00 (paid direct)</w:t>
      </w:r>
    </w:p>
    <w:p w14:paraId="3668CC7D" w14:textId="1ECB8C2C" w:rsidR="00894597" w:rsidRPr="00602FD1" w:rsidRDefault="00894597" w:rsidP="00602FD1">
      <w:pPr>
        <w:rPr>
          <w:rFonts w:ascii="Calibri" w:hAnsi="Calibri"/>
        </w:rPr>
      </w:pPr>
      <w:r>
        <w:rPr>
          <w:rFonts w:ascii="Calibri" w:hAnsi="Calibri"/>
        </w:rPr>
        <w:t>Organist:</w:t>
      </w:r>
      <w:r w:rsidR="00200AC0">
        <w:rPr>
          <w:rFonts w:ascii="Calibri" w:hAnsi="Calibri"/>
        </w:rPr>
        <w:t xml:space="preserve"> $1</w:t>
      </w:r>
      <w:r w:rsidR="00C82439">
        <w:rPr>
          <w:rFonts w:ascii="Calibri" w:hAnsi="Calibri"/>
        </w:rPr>
        <w:t>5</w:t>
      </w:r>
      <w:r w:rsidR="00200AC0">
        <w:rPr>
          <w:rFonts w:ascii="Calibri" w:hAnsi="Calibri"/>
        </w:rPr>
        <w:t>0.00 (paid direct)</w:t>
      </w:r>
    </w:p>
    <w:p w14:paraId="6D79A568" w14:textId="6B14388E" w:rsidR="00A5613A" w:rsidRPr="00602FD1" w:rsidRDefault="00602FD1" w:rsidP="00894597">
      <w:pPr>
        <w:rPr>
          <w:rFonts w:ascii="Calibri" w:hAnsi="Calibri"/>
        </w:rPr>
      </w:pPr>
      <w:r w:rsidRPr="00602FD1">
        <w:rPr>
          <w:rFonts w:ascii="Calibri" w:hAnsi="Calibri"/>
        </w:rPr>
        <w:t>Lounge and/or hall</w:t>
      </w:r>
      <w:r w:rsidR="00416715">
        <w:rPr>
          <w:rFonts w:ascii="Calibri" w:hAnsi="Calibri"/>
        </w:rPr>
        <w:t>: $30</w:t>
      </w:r>
      <w:r w:rsidR="00A5613A">
        <w:rPr>
          <w:rFonts w:ascii="Calibri" w:hAnsi="Calibri"/>
        </w:rPr>
        <w:t>/hour</w:t>
      </w:r>
      <w:r w:rsidRPr="00602FD1">
        <w:rPr>
          <w:rFonts w:ascii="Calibri" w:hAnsi="Calibri"/>
        </w:rPr>
        <w:t xml:space="preserve"> + gst</w:t>
      </w:r>
      <w:r w:rsidR="00C82439">
        <w:rPr>
          <w:rFonts w:ascii="Calibri" w:hAnsi="Calibri"/>
        </w:rPr>
        <w:t>. Charged from arrival of caterers or decorators</w:t>
      </w:r>
      <w:r w:rsidR="00894597">
        <w:rPr>
          <w:rFonts w:ascii="Calibri" w:hAnsi="Calibri"/>
        </w:rPr>
        <w:t>. Includes kitchen, trestle tables and chairs, outside spaces.</w:t>
      </w:r>
    </w:p>
    <w:p w14:paraId="6ECB8A5A" w14:textId="77777777" w:rsidR="00602FD1" w:rsidRPr="00C40164" w:rsidRDefault="00602FD1" w:rsidP="00662BB8">
      <w:pPr>
        <w:rPr>
          <w:rFonts w:ascii="Calibri" w:hAnsi="Calibri"/>
          <w:sz w:val="22"/>
        </w:rPr>
      </w:pPr>
    </w:p>
    <w:p w14:paraId="11879D67" w14:textId="77777777" w:rsidR="00602FD1" w:rsidRDefault="00602FD1" w:rsidP="00662BB8">
      <w:pPr>
        <w:rPr>
          <w:rFonts w:ascii="Calibri" w:hAnsi="Calibri"/>
        </w:rPr>
      </w:pPr>
      <w:r>
        <w:rPr>
          <w:rFonts w:ascii="Calibri" w:hAnsi="Calibri"/>
        </w:rPr>
        <w:t>Deposit: $_______  (upon request)</w:t>
      </w:r>
    </w:p>
    <w:p w14:paraId="1AAE31E4" w14:textId="77777777" w:rsidR="00602FD1" w:rsidRDefault="00602FD1" w:rsidP="00662BB8">
      <w:pPr>
        <w:rPr>
          <w:rFonts w:ascii="Calibri" w:hAnsi="Calibri"/>
        </w:rPr>
      </w:pPr>
      <w:r>
        <w:rPr>
          <w:rFonts w:ascii="Calibri" w:hAnsi="Calibri"/>
        </w:rPr>
        <w:t>Date and method of payment: ___________________</w:t>
      </w:r>
      <w:r w:rsidRPr="006822AA">
        <w:rPr>
          <w:rFonts w:ascii="Calibri" w:hAnsi="Calibri"/>
          <w:b/>
          <w:sz w:val="44"/>
        </w:rPr>
        <w:t xml:space="preserve"> </w:t>
      </w:r>
      <w:r>
        <w:rPr>
          <w:rFonts w:ascii="Calibri" w:hAnsi="Calibri"/>
          <w:b/>
          <w:sz w:val="44"/>
        </w:rPr>
        <w:t xml:space="preserve">   </w:t>
      </w:r>
      <w:r w:rsidRPr="006822AA">
        <w:rPr>
          <w:rFonts w:ascii="Calibri" w:hAnsi="Calibri"/>
          <w:b/>
          <w:sz w:val="44"/>
        </w:rPr>
        <w:sym w:font="Symbol" w:char="F0F0"/>
      </w:r>
      <w:r w:rsidRPr="006822AA">
        <w:rPr>
          <w:rFonts w:ascii="Calibri" w:hAnsi="Calibri"/>
          <w:sz w:val="44"/>
        </w:rPr>
        <w:t xml:space="preserve"> </w:t>
      </w:r>
      <w:r>
        <w:rPr>
          <w:rFonts w:ascii="Calibri" w:hAnsi="Calibri"/>
        </w:rPr>
        <w:t xml:space="preserve">Please invoice me  </w:t>
      </w:r>
    </w:p>
    <w:p w14:paraId="27BCB785" w14:textId="2F332755" w:rsidR="00602FD1" w:rsidRDefault="00602FD1" w:rsidP="00662BB8">
      <w:pPr>
        <w:rPr>
          <w:rFonts w:ascii="Calibri" w:hAnsi="Calibri"/>
        </w:rPr>
      </w:pPr>
      <w:r>
        <w:rPr>
          <w:rFonts w:ascii="Calibri" w:hAnsi="Calibri"/>
        </w:rPr>
        <w:t xml:space="preserve">Receipt number (s): __________________   </w:t>
      </w:r>
    </w:p>
    <w:p w14:paraId="0DD92BEE" w14:textId="77777777" w:rsidR="00602FD1" w:rsidRDefault="00602FD1" w:rsidP="00662BB8">
      <w:pPr>
        <w:rPr>
          <w:rFonts w:ascii="Calibri" w:hAnsi="Calibri"/>
          <w:sz w:val="22"/>
        </w:rPr>
      </w:pPr>
    </w:p>
    <w:p w14:paraId="5F770F4B" w14:textId="77777777" w:rsidR="00602FD1" w:rsidRDefault="00602FD1" w:rsidP="00662BB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Payments: invoice, cash or cheque payable </w:t>
      </w:r>
      <w:r w:rsidRPr="00C40164">
        <w:rPr>
          <w:rFonts w:ascii="Calibri" w:hAnsi="Calibri"/>
          <w:sz w:val="22"/>
        </w:rPr>
        <w:t>to</w:t>
      </w:r>
      <w:r>
        <w:rPr>
          <w:rFonts w:ascii="Calibri" w:hAnsi="Calibri"/>
          <w:sz w:val="22"/>
        </w:rPr>
        <w:t xml:space="preserve"> Island Bay Presbyterian Church.</w:t>
      </w:r>
    </w:p>
    <w:p w14:paraId="7592952C" w14:textId="77777777" w:rsidR="009945DF" w:rsidRPr="00662BB8" w:rsidRDefault="009945DF" w:rsidP="00602FD1">
      <w:pPr>
        <w:spacing w:before="120" w:after="100" w:afterAutospacing="1"/>
        <w:rPr>
          <w:rFonts w:ascii="Calibri" w:hAnsi="Calibri"/>
          <w:b/>
        </w:rPr>
      </w:pPr>
    </w:p>
    <w:p w14:paraId="1371AC87" w14:textId="77777777" w:rsidR="00602FD1" w:rsidRDefault="00602FD1" w:rsidP="00602FD1">
      <w:pPr>
        <w:spacing w:before="120" w:after="100" w:afterAutospacing="1"/>
        <w:rPr>
          <w:rFonts w:ascii="Calibri" w:hAnsi="Calibri"/>
        </w:rPr>
      </w:pPr>
      <w:r w:rsidRPr="008060DC">
        <w:rPr>
          <w:rFonts w:ascii="Calibri" w:hAnsi="Calibri"/>
        </w:rPr>
        <w:tab/>
      </w:r>
    </w:p>
    <w:p w14:paraId="0AF46E1E" w14:textId="77777777" w:rsidR="00602FD1" w:rsidRDefault="00602FD1" w:rsidP="00602FD1">
      <w:pPr>
        <w:spacing w:before="120" w:after="100" w:afterAutospacing="1"/>
        <w:rPr>
          <w:rFonts w:ascii="Calibri" w:hAnsi="Calibri"/>
        </w:rPr>
      </w:pPr>
      <w:r w:rsidRPr="008060DC">
        <w:rPr>
          <w:rFonts w:ascii="Calibri" w:hAnsi="Calibri"/>
        </w:rPr>
        <w:lastRenderedPageBreak/>
        <w:tab/>
      </w:r>
    </w:p>
    <w:p w14:paraId="5E313BC7" w14:textId="77777777" w:rsidR="00602FD1" w:rsidRDefault="00602FD1" w:rsidP="00602FD1">
      <w:pPr>
        <w:rPr>
          <w:rFonts w:ascii="Calibri" w:hAnsi="Calibri"/>
          <w:b/>
          <w:sz w:val="28"/>
          <w:szCs w:val="24"/>
        </w:rPr>
      </w:pPr>
    </w:p>
    <w:p w14:paraId="21CF3B0E" w14:textId="6E944309" w:rsidR="00602FD1" w:rsidRPr="003A6B8F" w:rsidRDefault="00602FD1" w:rsidP="00602FD1">
      <w:pPr>
        <w:rPr>
          <w:rFonts w:ascii="Calibri" w:hAnsi="Calibri"/>
          <w:sz w:val="36"/>
          <w:szCs w:val="24"/>
        </w:rPr>
      </w:pPr>
      <w:r>
        <w:rPr>
          <w:rFonts w:ascii="Calibri" w:hAnsi="Calibri"/>
          <w:b/>
          <w:sz w:val="36"/>
          <w:szCs w:val="24"/>
        </w:rPr>
        <w:t xml:space="preserve">Conditions of </w:t>
      </w:r>
      <w:r w:rsidR="008546D0">
        <w:rPr>
          <w:rFonts w:ascii="Calibri" w:hAnsi="Calibri"/>
          <w:b/>
          <w:sz w:val="36"/>
          <w:szCs w:val="24"/>
        </w:rPr>
        <w:t>H</w:t>
      </w:r>
      <w:r w:rsidR="00C82439">
        <w:rPr>
          <w:rFonts w:ascii="Calibri" w:hAnsi="Calibri"/>
          <w:b/>
          <w:sz w:val="36"/>
          <w:szCs w:val="24"/>
        </w:rPr>
        <w:t>i</w:t>
      </w:r>
      <w:r w:rsidR="008546D0">
        <w:rPr>
          <w:rFonts w:ascii="Calibri" w:hAnsi="Calibri"/>
          <w:b/>
          <w:sz w:val="36"/>
          <w:szCs w:val="24"/>
        </w:rPr>
        <w:t>re</w:t>
      </w:r>
      <w:r>
        <w:rPr>
          <w:rFonts w:ascii="Calibri" w:hAnsi="Calibri"/>
          <w:b/>
          <w:sz w:val="36"/>
          <w:szCs w:val="24"/>
        </w:rPr>
        <w:t xml:space="preserve"> </w:t>
      </w:r>
      <w:r w:rsidRPr="003A6B8F">
        <w:rPr>
          <w:rFonts w:ascii="Calibri" w:hAnsi="Calibri"/>
          <w:b/>
          <w:sz w:val="36"/>
          <w:szCs w:val="24"/>
        </w:rPr>
        <w:t>20</w:t>
      </w:r>
      <w:r w:rsidR="008546D0">
        <w:rPr>
          <w:rFonts w:ascii="Calibri" w:hAnsi="Calibri"/>
          <w:b/>
          <w:sz w:val="36"/>
          <w:szCs w:val="24"/>
        </w:rPr>
        <w:t>2</w:t>
      </w:r>
      <w:r w:rsidR="004D1D34">
        <w:rPr>
          <w:rFonts w:ascii="Calibri" w:hAnsi="Calibri"/>
          <w:b/>
          <w:sz w:val="36"/>
          <w:szCs w:val="24"/>
        </w:rPr>
        <w:t>4</w:t>
      </w:r>
      <w:r w:rsidRPr="003A6B8F">
        <w:rPr>
          <w:rFonts w:ascii="Calibri" w:hAnsi="Calibri"/>
          <w:sz w:val="36"/>
          <w:szCs w:val="24"/>
        </w:rPr>
        <w:t xml:space="preserve">   </w:t>
      </w:r>
      <w:r w:rsidRPr="003A6B8F">
        <w:rPr>
          <w:rFonts w:ascii="Calibri" w:hAnsi="Calibri"/>
          <w:sz w:val="36"/>
          <w:szCs w:val="24"/>
        </w:rPr>
        <w:tab/>
      </w:r>
    </w:p>
    <w:p w14:paraId="261941EF" w14:textId="77777777" w:rsidR="00602FD1" w:rsidRPr="00C40164" w:rsidRDefault="00602FD1" w:rsidP="00602FD1">
      <w:pPr>
        <w:ind w:left="5040" w:firstLine="720"/>
        <w:rPr>
          <w:rFonts w:ascii="Calibri" w:hAnsi="Calibri"/>
          <w:sz w:val="20"/>
        </w:rPr>
      </w:pPr>
    </w:p>
    <w:p w14:paraId="320329FE" w14:textId="77777777" w:rsidR="00602FD1" w:rsidRPr="00C40164" w:rsidRDefault="00602FD1" w:rsidP="00602FD1">
      <w:pPr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At Island Bay Presbyterian Church Centre we offer you:</w:t>
      </w:r>
    </w:p>
    <w:p w14:paraId="3E6EC9A5" w14:textId="48342F24" w:rsidR="00602FD1" w:rsidRPr="00C40164" w:rsidRDefault="00602FD1" w:rsidP="00602FD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A safe and friendly environment</w:t>
      </w:r>
      <w:r w:rsidR="002348A7">
        <w:rPr>
          <w:rFonts w:ascii="Calibri" w:hAnsi="Calibri"/>
          <w:sz w:val="22"/>
        </w:rPr>
        <w:t>.</w:t>
      </w:r>
    </w:p>
    <w:p w14:paraId="4F4C61A0" w14:textId="0883ED53" w:rsidR="00602FD1" w:rsidRPr="00C82439" w:rsidRDefault="00602FD1" w:rsidP="00C8243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 xml:space="preserve">A place where all activities will be in harmony with a basic respect </w:t>
      </w:r>
      <w:r>
        <w:rPr>
          <w:rFonts w:ascii="Calibri" w:hAnsi="Calibri"/>
          <w:sz w:val="22"/>
        </w:rPr>
        <w:t xml:space="preserve">for God and the Christian </w:t>
      </w:r>
      <w:r w:rsidR="002348A7">
        <w:rPr>
          <w:rFonts w:ascii="Calibri" w:hAnsi="Calibri"/>
          <w:sz w:val="22"/>
        </w:rPr>
        <w:t>faith.</w:t>
      </w:r>
    </w:p>
    <w:p w14:paraId="404A105D" w14:textId="77777777" w:rsidR="00602FD1" w:rsidRPr="00C40164" w:rsidRDefault="00602FD1" w:rsidP="00602FD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place that</w:t>
      </w:r>
      <w:r w:rsidRPr="00C40164">
        <w:rPr>
          <w:rFonts w:ascii="Calibri" w:hAnsi="Calibri"/>
          <w:sz w:val="22"/>
        </w:rPr>
        <w:t xml:space="preserve"> is dependent on co-operation between groups, and responsibility concerning cleaning and sec</w:t>
      </w:r>
      <w:r w:rsidR="004A14CB">
        <w:rPr>
          <w:rFonts w:ascii="Calibri" w:hAnsi="Calibri"/>
          <w:sz w:val="22"/>
        </w:rPr>
        <w:t>urity.</w:t>
      </w:r>
    </w:p>
    <w:p w14:paraId="7462A66F" w14:textId="77777777" w:rsidR="00602FD1" w:rsidRPr="00C40164" w:rsidRDefault="00602FD1" w:rsidP="00602FD1">
      <w:pPr>
        <w:rPr>
          <w:rFonts w:ascii="Calibri" w:hAnsi="Calibri"/>
          <w:sz w:val="18"/>
        </w:rPr>
      </w:pPr>
    </w:p>
    <w:p w14:paraId="0797EAB0" w14:textId="77777777" w:rsidR="00602FD1" w:rsidRPr="00C40164" w:rsidRDefault="00602FD1" w:rsidP="00602FD1">
      <w:pPr>
        <w:rPr>
          <w:rFonts w:ascii="Calibri" w:hAnsi="Calibri"/>
          <w:sz w:val="18"/>
          <w:szCs w:val="16"/>
        </w:rPr>
      </w:pPr>
    </w:p>
    <w:p w14:paraId="6A1306E0" w14:textId="77777777" w:rsidR="00602FD1" w:rsidRPr="00B1730B" w:rsidRDefault="00602FD1" w:rsidP="00602FD1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 xml:space="preserve">Your </w:t>
      </w:r>
      <w:r w:rsidRPr="00B1730B">
        <w:rPr>
          <w:rFonts w:ascii="Calibri" w:hAnsi="Calibri"/>
          <w:b/>
          <w:sz w:val="28"/>
        </w:rPr>
        <w:t>Booking</w:t>
      </w:r>
      <w:r w:rsidRPr="00B1730B">
        <w:rPr>
          <w:rFonts w:ascii="Calibri" w:hAnsi="Calibri"/>
          <w:sz w:val="28"/>
        </w:rPr>
        <w:t xml:space="preserve"> </w:t>
      </w:r>
    </w:p>
    <w:p w14:paraId="76FBAE44" w14:textId="499EBB2C" w:rsidR="002207A9" w:rsidRPr="004A14CB" w:rsidRDefault="002207A9" w:rsidP="002207A9">
      <w:pPr>
        <w:pStyle w:val="ListParagraph"/>
        <w:numPr>
          <w:ilvl w:val="0"/>
          <w:numId w:val="9"/>
        </w:numPr>
        <w:ind w:left="426" w:hanging="426"/>
        <w:rPr>
          <w:rFonts w:ascii="Calibri" w:hAnsi="Calibri"/>
          <w:sz w:val="22"/>
        </w:rPr>
      </w:pPr>
      <w:r w:rsidRPr="004A14CB">
        <w:rPr>
          <w:rFonts w:ascii="Calibri" w:hAnsi="Calibri"/>
          <w:sz w:val="22"/>
        </w:rPr>
        <w:t xml:space="preserve">If there are any </w:t>
      </w:r>
      <w:r w:rsidRPr="004A14CB">
        <w:rPr>
          <w:rFonts w:ascii="Calibri" w:hAnsi="Calibri"/>
          <w:i/>
          <w:sz w:val="22"/>
        </w:rPr>
        <w:t>unforeseen</w:t>
      </w:r>
      <w:r w:rsidRPr="004A14C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booking </w:t>
      </w:r>
      <w:r w:rsidR="008C5D73" w:rsidRPr="004A14CB">
        <w:rPr>
          <w:rFonts w:ascii="Calibri" w:hAnsi="Calibri"/>
          <w:sz w:val="22"/>
        </w:rPr>
        <w:t>changes,</w:t>
      </w:r>
      <w:r w:rsidRPr="004A14CB">
        <w:rPr>
          <w:rFonts w:ascii="Calibri" w:hAnsi="Calibri"/>
          <w:sz w:val="22"/>
        </w:rPr>
        <w:t xml:space="preserve"> please advise us soon as possible. </w:t>
      </w:r>
    </w:p>
    <w:p w14:paraId="30596050" w14:textId="697F6877" w:rsidR="004A14CB" w:rsidRPr="002207A9" w:rsidRDefault="004A14CB" w:rsidP="002207A9">
      <w:pPr>
        <w:pStyle w:val="ListParagraph"/>
        <w:numPr>
          <w:ilvl w:val="0"/>
          <w:numId w:val="9"/>
        </w:numPr>
        <w:ind w:left="426" w:hanging="426"/>
        <w:rPr>
          <w:rFonts w:ascii="Calibri" w:hAnsi="Calibri"/>
          <w:sz w:val="22"/>
        </w:rPr>
      </w:pPr>
      <w:r w:rsidRPr="002207A9">
        <w:rPr>
          <w:rFonts w:ascii="Calibri" w:hAnsi="Calibri"/>
          <w:sz w:val="22"/>
        </w:rPr>
        <w:t>Rehearsal: Please arrange with the church administrator for church access.</w:t>
      </w:r>
    </w:p>
    <w:p w14:paraId="6FD0AF68" w14:textId="77777777" w:rsidR="002207A9" w:rsidRDefault="002207A9" w:rsidP="004A14CB">
      <w:pPr>
        <w:pStyle w:val="ListParagraph"/>
        <w:numPr>
          <w:ilvl w:val="0"/>
          <w:numId w:val="9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Sound: Contact the designated sound person several weeks out, to discuss sound and rehearsal/ceremony needs.</w:t>
      </w:r>
    </w:p>
    <w:p w14:paraId="33E61A86" w14:textId="7744F4F9" w:rsidR="004A14CB" w:rsidRDefault="004A14CB" w:rsidP="004A14CB">
      <w:pPr>
        <w:pStyle w:val="ListParagraph"/>
        <w:numPr>
          <w:ilvl w:val="0"/>
          <w:numId w:val="9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Setting up church: You may shift furnishings and bring your own decorations etc. Please take photos of how the church is set up </w:t>
      </w:r>
      <w:r w:rsidRPr="004A14CB">
        <w:rPr>
          <w:rFonts w:ascii="Calibri" w:hAnsi="Calibri"/>
          <w:i/>
          <w:sz w:val="22"/>
        </w:rPr>
        <w:t>prior</w:t>
      </w:r>
      <w:r>
        <w:rPr>
          <w:rFonts w:ascii="Calibri" w:hAnsi="Calibri"/>
          <w:sz w:val="22"/>
        </w:rPr>
        <w:t xml:space="preserve"> to making changes, so you can return </w:t>
      </w:r>
      <w:r w:rsidR="008C5D73">
        <w:rPr>
          <w:rFonts w:ascii="Calibri" w:hAnsi="Calibri"/>
          <w:sz w:val="22"/>
        </w:rPr>
        <w:t>items</w:t>
      </w:r>
      <w:r>
        <w:rPr>
          <w:rFonts w:ascii="Calibri" w:hAnsi="Calibri"/>
          <w:sz w:val="22"/>
        </w:rPr>
        <w:t xml:space="preserve"> correctly.</w:t>
      </w:r>
    </w:p>
    <w:p w14:paraId="1D945655" w14:textId="77777777" w:rsidR="004A14CB" w:rsidRPr="004A14CB" w:rsidRDefault="004A14CB" w:rsidP="004A14CB">
      <w:pPr>
        <w:pStyle w:val="ListParagraph"/>
        <w:numPr>
          <w:ilvl w:val="0"/>
          <w:numId w:val="9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Safety: when moving church items, please ensure they are stored safely and away from emergency exits.</w:t>
      </w:r>
    </w:p>
    <w:p w14:paraId="2169452C" w14:textId="77777777" w:rsidR="00602FD1" w:rsidRPr="004A14CB" w:rsidRDefault="00602FD1" w:rsidP="004A14CB">
      <w:pPr>
        <w:pStyle w:val="ListParagraph"/>
        <w:numPr>
          <w:ilvl w:val="0"/>
          <w:numId w:val="9"/>
        </w:numPr>
        <w:ind w:left="426" w:hanging="426"/>
        <w:rPr>
          <w:rFonts w:ascii="Calibri" w:hAnsi="Calibri"/>
          <w:sz w:val="22"/>
        </w:rPr>
      </w:pPr>
      <w:r w:rsidRPr="004A14CB">
        <w:rPr>
          <w:rFonts w:ascii="Calibri" w:hAnsi="Calibri"/>
          <w:sz w:val="22"/>
        </w:rPr>
        <w:t>If inadequate notice of cancellation is given, you may be asked to pay for the booking</w:t>
      </w:r>
      <w:r w:rsidR="00D92409" w:rsidRPr="004A14CB">
        <w:rPr>
          <w:rFonts w:ascii="Calibri" w:hAnsi="Calibri"/>
          <w:sz w:val="22"/>
        </w:rPr>
        <w:t xml:space="preserve"> or part of the booking</w:t>
      </w:r>
      <w:r w:rsidRPr="004A14CB">
        <w:rPr>
          <w:rFonts w:ascii="Calibri" w:hAnsi="Calibri"/>
          <w:sz w:val="22"/>
        </w:rPr>
        <w:t xml:space="preserve">. </w:t>
      </w:r>
    </w:p>
    <w:p w14:paraId="3EFA3419" w14:textId="77777777" w:rsidR="00602FD1" w:rsidRDefault="00602FD1" w:rsidP="00602FD1">
      <w:pPr>
        <w:tabs>
          <w:tab w:val="left" w:pos="8080"/>
        </w:tabs>
        <w:rPr>
          <w:rFonts w:ascii="Calibri" w:hAnsi="Calibri"/>
          <w:b/>
          <w:sz w:val="28"/>
          <w:szCs w:val="24"/>
        </w:rPr>
      </w:pPr>
    </w:p>
    <w:p w14:paraId="1FAD70DC" w14:textId="77777777" w:rsidR="00602FD1" w:rsidRPr="00C40164" w:rsidRDefault="00602FD1" w:rsidP="00602FD1">
      <w:pPr>
        <w:tabs>
          <w:tab w:val="left" w:pos="8080"/>
        </w:tabs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Access</w:t>
      </w:r>
    </w:p>
    <w:p w14:paraId="0B0E5104" w14:textId="77777777" w:rsidR="004D1D34" w:rsidRDefault="004D1D34" w:rsidP="00602FD1">
      <w:pPr>
        <w:numPr>
          <w:ilvl w:val="0"/>
          <w:numId w:val="3"/>
        </w:numPr>
        <w:tabs>
          <w:tab w:val="left" w:pos="426"/>
        </w:tabs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Building access will be discussed during the pre-event orientation visit.</w:t>
      </w:r>
    </w:p>
    <w:p w14:paraId="5BCF703A" w14:textId="187CE949" w:rsidR="00602FD1" w:rsidRPr="00C40164" w:rsidRDefault="004D1D34" w:rsidP="00602FD1">
      <w:pPr>
        <w:numPr>
          <w:ilvl w:val="0"/>
          <w:numId w:val="3"/>
        </w:numPr>
        <w:tabs>
          <w:tab w:val="left" w:pos="426"/>
        </w:tabs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Carpark</w:t>
      </w:r>
      <w:r w:rsidR="00602FD1">
        <w:rPr>
          <w:rFonts w:ascii="Calibri" w:hAnsi="Calibri"/>
          <w:sz w:val="22"/>
        </w:rPr>
        <w:t xml:space="preserve">: </w:t>
      </w:r>
      <w:r w:rsidR="00602FD1" w:rsidRPr="00C40164">
        <w:rPr>
          <w:rFonts w:ascii="Calibri" w:hAnsi="Calibri"/>
          <w:sz w:val="22"/>
        </w:rPr>
        <w:t>This is designed as a one-way system</w:t>
      </w:r>
      <w:r w:rsidR="00602FD1">
        <w:rPr>
          <w:rFonts w:ascii="Calibri" w:hAnsi="Calibri"/>
          <w:sz w:val="22"/>
        </w:rPr>
        <w:t xml:space="preserve"> for ease of movement</w:t>
      </w:r>
      <w:r w:rsidR="00602FD1" w:rsidRPr="00C40164">
        <w:rPr>
          <w:rFonts w:ascii="Calibri" w:hAnsi="Calibri"/>
          <w:sz w:val="22"/>
        </w:rPr>
        <w:t>.  Enter under the church canopy and</w:t>
      </w:r>
      <w:r w:rsidR="00D92409">
        <w:rPr>
          <w:rFonts w:ascii="Calibri" w:hAnsi="Calibri"/>
          <w:sz w:val="22"/>
        </w:rPr>
        <w:t xml:space="preserve"> exit by the drive, and</w:t>
      </w:r>
      <w:r w:rsidR="00602FD1" w:rsidRPr="00C40164">
        <w:rPr>
          <w:rFonts w:ascii="Calibri" w:hAnsi="Calibri"/>
          <w:sz w:val="22"/>
        </w:rPr>
        <w:t xml:space="preserve"> park only within the defined spaces.</w:t>
      </w:r>
    </w:p>
    <w:p w14:paraId="401145C6" w14:textId="77777777" w:rsidR="00602FD1" w:rsidRDefault="00602FD1" w:rsidP="00602FD1">
      <w:pPr>
        <w:numPr>
          <w:ilvl w:val="0"/>
          <w:numId w:val="3"/>
        </w:numPr>
        <w:tabs>
          <w:tab w:val="left" w:pos="426"/>
        </w:tabs>
        <w:ind w:hanging="720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Keep all door</w:t>
      </w:r>
      <w:r>
        <w:rPr>
          <w:rFonts w:ascii="Calibri" w:hAnsi="Calibri"/>
          <w:sz w:val="22"/>
        </w:rPr>
        <w:t xml:space="preserve">ways clear for emergency </w:t>
      </w:r>
      <w:r w:rsidR="00FE6AD6">
        <w:rPr>
          <w:rFonts w:ascii="Calibri" w:hAnsi="Calibri"/>
          <w:sz w:val="22"/>
        </w:rPr>
        <w:t>exit</w:t>
      </w:r>
      <w:r w:rsidR="00D92409">
        <w:rPr>
          <w:rFonts w:ascii="Calibri" w:hAnsi="Calibri"/>
          <w:sz w:val="22"/>
        </w:rPr>
        <w:t>.</w:t>
      </w:r>
    </w:p>
    <w:p w14:paraId="71AE9B90" w14:textId="77777777" w:rsidR="00602FD1" w:rsidRPr="00A02AE6" w:rsidRDefault="00602FD1" w:rsidP="00602FD1">
      <w:pPr>
        <w:tabs>
          <w:tab w:val="left" w:pos="426"/>
        </w:tabs>
        <w:ind w:left="720"/>
        <w:rPr>
          <w:rFonts w:ascii="Calibri" w:hAnsi="Calibri"/>
          <w:sz w:val="22"/>
        </w:rPr>
      </w:pPr>
    </w:p>
    <w:p w14:paraId="5292CCF6" w14:textId="77777777" w:rsidR="00602FD1" w:rsidRPr="00B45471" w:rsidRDefault="00602FD1" w:rsidP="00602FD1">
      <w:pPr>
        <w:rPr>
          <w:rFonts w:ascii="Calibri" w:hAnsi="Calibri"/>
          <w:b/>
          <w:sz w:val="28"/>
        </w:rPr>
      </w:pPr>
      <w:r w:rsidRPr="00B45471">
        <w:rPr>
          <w:rFonts w:ascii="Calibri" w:hAnsi="Calibri"/>
          <w:b/>
          <w:sz w:val="28"/>
        </w:rPr>
        <w:t xml:space="preserve">Cleaning </w:t>
      </w:r>
      <w:r>
        <w:rPr>
          <w:rFonts w:ascii="Calibri" w:hAnsi="Calibri"/>
          <w:b/>
          <w:sz w:val="28"/>
        </w:rPr>
        <w:t>the</w:t>
      </w:r>
      <w:r w:rsidRPr="00B45471">
        <w:rPr>
          <w:rFonts w:ascii="Calibri" w:hAnsi="Calibri"/>
          <w:b/>
          <w:sz w:val="28"/>
        </w:rPr>
        <w:t xml:space="preserve"> premises</w:t>
      </w:r>
    </w:p>
    <w:p w14:paraId="47D8E22B" w14:textId="77777777" w:rsidR="00602FD1" w:rsidRPr="00C40164" w:rsidRDefault="00A75B5A" w:rsidP="00602FD1">
      <w:pPr>
        <w:numPr>
          <w:ilvl w:val="0"/>
          <w:numId w:val="4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Cleaning equipment is</w:t>
      </w:r>
      <w:r w:rsidR="00602FD1">
        <w:rPr>
          <w:rFonts w:ascii="Calibri" w:hAnsi="Calibri"/>
          <w:sz w:val="22"/>
        </w:rPr>
        <w:t xml:space="preserve"> in the cupboard next to the kitchen entrance</w:t>
      </w:r>
      <w:r>
        <w:rPr>
          <w:rFonts w:ascii="Calibri" w:hAnsi="Calibri"/>
          <w:sz w:val="22"/>
        </w:rPr>
        <w:t xml:space="preserve"> and in the kitchen</w:t>
      </w:r>
      <w:r w:rsidR="00602FD1">
        <w:rPr>
          <w:rFonts w:ascii="Calibri" w:hAnsi="Calibri"/>
          <w:sz w:val="22"/>
        </w:rPr>
        <w:t>.</w:t>
      </w:r>
    </w:p>
    <w:p w14:paraId="666953ED" w14:textId="77777777" w:rsidR="00602FD1" w:rsidRPr="00C40164" w:rsidRDefault="00602FD1" w:rsidP="00602FD1">
      <w:pPr>
        <w:numPr>
          <w:ilvl w:val="0"/>
          <w:numId w:val="4"/>
        </w:numPr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Kitchen and toilet floors to be left clean.  Please mop if necessary</w:t>
      </w:r>
      <w:r>
        <w:rPr>
          <w:rFonts w:ascii="Calibri" w:hAnsi="Calibri"/>
          <w:sz w:val="22"/>
        </w:rPr>
        <w:t>.</w:t>
      </w:r>
    </w:p>
    <w:p w14:paraId="71C58FCC" w14:textId="77777777" w:rsidR="00602FD1" w:rsidRPr="00C40164" w:rsidRDefault="00602FD1" w:rsidP="00602FD1">
      <w:pPr>
        <w:numPr>
          <w:ilvl w:val="0"/>
          <w:numId w:val="4"/>
        </w:numPr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 xml:space="preserve">Pack away tables and chairs before you leave.  </w:t>
      </w:r>
    </w:p>
    <w:p w14:paraId="432A8A1B" w14:textId="5BECB0D7" w:rsidR="00602FD1" w:rsidRPr="00C40164" w:rsidRDefault="00602FD1" w:rsidP="00602FD1">
      <w:pPr>
        <w:numPr>
          <w:ilvl w:val="0"/>
          <w:numId w:val="4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Pr="00C40164">
        <w:rPr>
          <w:rFonts w:ascii="Calibri" w:hAnsi="Calibri"/>
          <w:sz w:val="22"/>
        </w:rPr>
        <w:t>rockery and cutlery must be washed</w:t>
      </w:r>
      <w:r w:rsidR="00C82439">
        <w:rPr>
          <w:rFonts w:ascii="Calibri" w:hAnsi="Calibri"/>
          <w:sz w:val="22"/>
        </w:rPr>
        <w:t xml:space="preserve">, </w:t>
      </w:r>
      <w:r w:rsidRPr="00C40164">
        <w:rPr>
          <w:rFonts w:ascii="Calibri" w:hAnsi="Calibri"/>
          <w:sz w:val="22"/>
        </w:rPr>
        <w:t xml:space="preserve">dried and </w:t>
      </w:r>
      <w:r>
        <w:rPr>
          <w:rFonts w:ascii="Calibri" w:hAnsi="Calibri"/>
          <w:sz w:val="22"/>
        </w:rPr>
        <w:t>put away.</w:t>
      </w:r>
    </w:p>
    <w:p w14:paraId="52011788" w14:textId="77777777" w:rsidR="00602FD1" w:rsidRPr="00C40164" w:rsidRDefault="00602FD1" w:rsidP="00602FD1">
      <w:pPr>
        <w:numPr>
          <w:ilvl w:val="0"/>
          <w:numId w:val="4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Please bring your own rubbish bags. Take away your rubbish, recyclables and nappies.</w:t>
      </w:r>
    </w:p>
    <w:p w14:paraId="0EF0A190" w14:textId="77777777" w:rsidR="00602FD1" w:rsidRDefault="00602FD1" w:rsidP="00602FD1">
      <w:pPr>
        <w:rPr>
          <w:rFonts w:ascii="Calibri" w:hAnsi="Calibri"/>
          <w:b/>
          <w:sz w:val="28"/>
          <w:szCs w:val="24"/>
        </w:rPr>
      </w:pPr>
    </w:p>
    <w:p w14:paraId="4072CD08" w14:textId="77777777" w:rsidR="00602FD1" w:rsidRDefault="00602FD1" w:rsidP="00602FD1">
      <w:pPr>
        <w:rPr>
          <w:rFonts w:ascii="Calibri" w:hAnsi="Calibri"/>
          <w:b/>
          <w:sz w:val="28"/>
          <w:szCs w:val="24"/>
        </w:rPr>
      </w:pPr>
      <w:r w:rsidRPr="00B45471">
        <w:rPr>
          <w:rFonts w:ascii="Calibri" w:hAnsi="Calibri"/>
          <w:b/>
          <w:sz w:val="28"/>
          <w:szCs w:val="24"/>
        </w:rPr>
        <w:t>Care of the buildings</w:t>
      </w:r>
    </w:p>
    <w:p w14:paraId="0F307CD5" w14:textId="77777777" w:rsidR="002A3244" w:rsidRPr="002A3244" w:rsidRDefault="002A3244" w:rsidP="00602FD1">
      <w:pPr>
        <w:numPr>
          <w:ilvl w:val="0"/>
          <w:numId w:val="7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Confetti: Please ask your guests NOT to bring plastic confetti. It is difficult to remove from the garden.</w:t>
      </w:r>
    </w:p>
    <w:p w14:paraId="5231B173" w14:textId="77777777" w:rsidR="00602FD1" w:rsidRPr="0090386E" w:rsidRDefault="00602FD1" w:rsidP="00602FD1">
      <w:pPr>
        <w:numPr>
          <w:ilvl w:val="0"/>
          <w:numId w:val="7"/>
        </w:numPr>
        <w:ind w:left="426" w:hanging="426"/>
        <w:rPr>
          <w:rFonts w:ascii="Calibri" w:hAnsi="Calibri"/>
          <w:sz w:val="22"/>
          <w:u w:val="single"/>
        </w:rPr>
      </w:pPr>
      <w:r w:rsidRPr="0090386E"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o smoking or alcohol on the property</w:t>
      </w:r>
      <w:r w:rsidR="003D5279">
        <w:rPr>
          <w:rFonts w:ascii="Calibri" w:hAnsi="Calibri"/>
          <w:sz w:val="22"/>
        </w:rPr>
        <w:t>, unless express permission is granted by Parish Council.</w:t>
      </w:r>
    </w:p>
    <w:p w14:paraId="577159D9" w14:textId="4D190389" w:rsidR="00602FD1" w:rsidRPr="003D5279" w:rsidRDefault="00602FD1" w:rsidP="003D5279">
      <w:pPr>
        <w:numPr>
          <w:ilvl w:val="0"/>
          <w:numId w:val="7"/>
        </w:numPr>
        <w:ind w:left="426" w:hanging="426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>No cellotape or drawing p</w:t>
      </w:r>
      <w:r w:rsidRPr="0090386E">
        <w:rPr>
          <w:rFonts w:ascii="Calibri" w:hAnsi="Calibri"/>
          <w:sz w:val="22"/>
        </w:rPr>
        <w:t>ins on walls or ceilings.</w:t>
      </w:r>
    </w:p>
    <w:p w14:paraId="3290C834" w14:textId="1FD9E798" w:rsidR="00602FD1" w:rsidRPr="0090386E" w:rsidRDefault="00602FD1" w:rsidP="00602FD1">
      <w:pPr>
        <w:numPr>
          <w:ilvl w:val="0"/>
          <w:numId w:val="7"/>
        </w:numPr>
        <w:ind w:left="426" w:hanging="426"/>
        <w:rPr>
          <w:rFonts w:ascii="Calibri" w:hAnsi="Calibri"/>
          <w:sz w:val="22"/>
          <w:u w:val="single"/>
        </w:rPr>
      </w:pPr>
      <w:r w:rsidRPr="001067A0">
        <w:rPr>
          <w:rFonts w:ascii="Calibri" w:hAnsi="Calibri"/>
          <w:i/>
          <w:sz w:val="22"/>
        </w:rPr>
        <w:t>Lift</w:t>
      </w:r>
      <w:r>
        <w:rPr>
          <w:rFonts w:ascii="Calibri" w:hAnsi="Calibri"/>
          <w:sz w:val="22"/>
        </w:rPr>
        <w:t xml:space="preserve"> rather than drag furniture in the hall</w:t>
      </w:r>
      <w:r w:rsidR="00F33A42">
        <w:rPr>
          <w:rFonts w:ascii="Calibri" w:hAnsi="Calibri"/>
          <w:sz w:val="22"/>
        </w:rPr>
        <w:t xml:space="preserve"> and</w:t>
      </w:r>
      <w:r w:rsidR="00AB6A96">
        <w:rPr>
          <w:rFonts w:ascii="Calibri" w:hAnsi="Calibri"/>
          <w:sz w:val="22"/>
        </w:rPr>
        <w:t xml:space="preserve"> </w:t>
      </w:r>
      <w:r w:rsidR="00F33A42">
        <w:rPr>
          <w:rFonts w:ascii="Calibri" w:hAnsi="Calibri"/>
          <w:sz w:val="22"/>
        </w:rPr>
        <w:t>auditorium</w:t>
      </w:r>
      <w:r>
        <w:rPr>
          <w:rFonts w:ascii="Calibri" w:hAnsi="Calibri"/>
          <w:sz w:val="22"/>
        </w:rPr>
        <w:t>.</w:t>
      </w:r>
    </w:p>
    <w:p w14:paraId="775D3BB8" w14:textId="77777777" w:rsidR="00602FD1" w:rsidRPr="00C40164" w:rsidRDefault="00602FD1" w:rsidP="00602FD1">
      <w:pPr>
        <w:ind w:firstLine="720"/>
        <w:rPr>
          <w:rFonts w:ascii="Calibri" w:hAnsi="Calibri"/>
          <w:sz w:val="18"/>
          <w:u w:val="single"/>
        </w:rPr>
      </w:pPr>
    </w:p>
    <w:p w14:paraId="4EC8F0F6" w14:textId="77777777" w:rsidR="00602FD1" w:rsidRPr="00C40164" w:rsidRDefault="00602FD1" w:rsidP="00602FD1">
      <w:pPr>
        <w:rPr>
          <w:rFonts w:ascii="Calibri" w:hAnsi="Calibri"/>
          <w:sz w:val="18"/>
          <w:szCs w:val="16"/>
          <w:u w:val="single"/>
        </w:rPr>
      </w:pPr>
    </w:p>
    <w:p w14:paraId="0DD0F599" w14:textId="77777777" w:rsidR="00602FD1" w:rsidRPr="00B45471" w:rsidRDefault="00602FD1" w:rsidP="00602FD1">
      <w:pPr>
        <w:rPr>
          <w:rFonts w:ascii="Calibri" w:hAnsi="Calibri"/>
          <w:b/>
          <w:sz w:val="28"/>
          <w:szCs w:val="24"/>
        </w:rPr>
      </w:pPr>
      <w:r w:rsidRPr="00B45471">
        <w:rPr>
          <w:rFonts w:ascii="Calibri" w:hAnsi="Calibri"/>
          <w:b/>
          <w:sz w:val="28"/>
          <w:szCs w:val="24"/>
        </w:rPr>
        <w:t>Security when leaving</w:t>
      </w:r>
    </w:p>
    <w:p w14:paraId="246A9519" w14:textId="77777777" w:rsidR="00602FD1" w:rsidRPr="00C40164" w:rsidRDefault="00602FD1" w:rsidP="00602FD1">
      <w:pPr>
        <w:numPr>
          <w:ilvl w:val="0"/>
          <w:numId w:val="6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Group leader must e</w:t>
      </w:r>
      <w:r w:rsidRPr="00C40164"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 xml:space="preserve">sure </w:t>
      </w:r>
      <w:r w:rsidRPr="00C40164">
        <w:rPr>
          <w:rFonts w:ascii="Calibri" w:hAnsi="Calibri"/>
          <w:sz w:val="22"/>
        </w:rPr>
        <w:t>windows</w:t>
      </w:r>
      <w:r>
        <w:rPr>
          <w:rFonts w:ascii="Calibri" w:hAnsi="Calibri"/>
          <w:sz w:val="22"/>
        </w:rPr>
        <w:t xml:space="preserve"> are</w:t>
      </w:r>
      <w:r w:rsidRPr="00C40164">
        <w:rPr>
          <w:rFonts w:ascii="Calibri" w:hAnsi="Calibri"/>
          <w:sz w:val="22"/>
        </w:rPr>
        <w:t xml:space="preserve"> closed, doors locked, heaters, lights an</w:t>
      </w:r>
      <w:r>
        <w:rPr>
          <w:rFonts w:ascii="Calibri" w:hAnsi="Calibri"/>
          <w:sz w:val="22"/>
        </w:rPr>
        <w:t xml:space="preserve">d relevant electrical equipment </w:t>
      </w:r>
      <w:r w:rsidRPr="00C40164">
        <w:rPr>
          <w:rFonts w:ascii="Calibri" w:hAnsi="Calibri"/>
          <w:sz w:val="22"/>
        </w:rPr>
        <w:t>is off</w:t>
      </w:r>
      <w:r>
        <w:rPr>
          <w:rFonts w:ascii="Calibri" w:hAnsi="Calibri"/>
          <w:sz w:val="22"/>
        </w:rPr>
        <w:t xml:space="preserve"> </w:t>
      </w:r>
      <w:r w:rsidRPr="00C40164">
        <w:rPr>
          <w:rFonts w:ascii="Calibri" w:hAnsi="Calibri"/>
          <w:sz w:val="22"/>
        </w:rPr>
        <w:t>(don’t forget the toilets).</w:t>
      </w:r>
    </w:p>
    <w:p w14:paraId="27E6A17F" w14:textId="77777777" w:rsidR="00602FD1" w:rsidRPr="00C40164" w:rsidRDefault="00602FD1" w:rsidP="00602FD1">
      <w:pPr>
        <w:rPr>
          <w:rFonts w:ascii="Calibri" w:hAnsi="Calibri"/>
          <w:sz w:val="18"/>
          <w:szCs w:val="16"/>
        </w:rPr>
      </w:pPr>
    </w:p>
    <w:p w14:paraId="55CE4E91" w14:textId="77777777" w:rsidR="00602FD1" w:rsidRPr="0090386E" w:rsidRDefault="00602FD1" w:rsidP="00602FD1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Fire Evacuation</w:t>
      </w:r>
      <w:r w:rsidRPr="0090386E">
        <w:rPr>
          <w:rFonts w:ascii="Calibri" w:hAnsi="Calibri"/>
          <w:sz w:val="28"/>
        </w:rPr>
        <w:t xml:space="preserve"> </w:t>
      </w:r>
    </w:p>
    <w:p w14:paraId="66A8EAD0" w14:textId="77777777" w:rsidR="00602FD1" w:rsidRPr="00097CCE" w:rsidRDefault="00602FD1" w:rsidP="00602FD1">
      <w:pPr>
        <w:rPr>
          <w:rFonts w:ascii="Calibri" w:hAnsi="Calibri"/>
          <w:sz w:val="20"/>
        </w:rPr>
      </w:pPr>
      <w:r w:rsidRPr="00097CCE">
        <w:rPr>
          <w:rFonts w:ascii="Calibri" w:hAnsi="Calibri"/>
        </w:rPr>
        <w:t>In hiring the premises you are responsible for:</w:t>
      </w:r>
    </w:p>
    <w:p w14:paraId="79451B1B" w14:textId="77777777" w:rsidR="00602FD1" w:rsidRPr="00C40164" w:rsidRDefault="00602FD1" w:rsidP="00602FD1">
      <w:pPr>
        <w:pStyle w:val="BodyText"/>
        <w:numPr>
          <w:ilvl w:val="0"/>
          <w:numId w:val="1"/>
        </w:numPr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lastRenderedPageBreak/>
        <w:t>Being familiar with the evacuation plan, floor plan, emergency exits, location of Assembly Point and Building Assistance Register and Wardens duties.</w:t>
      </w:r>
    </w:p>
    <w:p w14:paraId="6B2DCA13" w14:textId="53896F57" w:rsidR="00602FD1" w:rsidRPr="00D14796" w:rsidRDefault="00602FD1" w:rsidP="00602FD1">
      <w:pPr>
        <w:numPr>
          <w:ilvl w:val="0"/>
          <w:numId w:val="1"/>
        </w:numPr>
        <w:rPr>
          <w:rFonts w:ascii="Calibri" w:hAnsi="Calibri"/>
          <w:sz w:val="22"/>
        </w:rPr>
      </w:pPr>
      <w:r w:rsidRPr="00D14796">
        <w:rPr>
          <w:rFonts w:ascii="Calibri" w:hAnsi="Calibri"/>
          <w:sz w:val="22"/>
        </w:rPr>
        <w:t xml:space="preserve">Knowing the location and use of the </w:t>
      </w:r>
      <w:r w:rsidR="00C82439" w:rsidRPr="00D14796">
        <w:rPr>
          <w:rFonts w:ascii="Calibri" w:hAnsi="Calibri"/>
          <w:sz w:val="22"/>
        </w:rPr>
        <w:t>firefighting</w:t>
      </w:r>
      <w:r w:rsidRPr="00D14796">
        <w:rPr>
          <w:rFonts w:ascii="Calibri" w:hAnsi="Calibri"/>
          <w:sz w:val="22"/>
        </w:rPr>
        <w:t xml:space="preserve"> equipment and fire alarm. </w:t>
      </w:r>
    </w:p>
    <w:p w14:paraId="56AE3110" w14:textId="77777777" w:rsidR="00602FD1" w:rsidRPr="00C40164" w:rsidRDefault="00602FD1" w:rsidP="00602FD1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Informing your group of</w:t>
      </w:r>
      <w:r w:rsidRPr="00C40164">
        <w:rPr>
          <w:rFonts w:ascii="Calibri" w:hAnsi="Calibri"/>
          <w:sz w:val="22"/>
        </w:rPr>
        <w:t xml:space="preserve"> the evacuation plan, exits, assembly point and fire fighting equipment.</w:t>
      </w:r>
    </w:p>
    <w:p w14:paraId="739D1DE2" w14:textId="77777777" w:rsidR="00602FD1" w:rsidRPr="00C40164" w:rsidRDefault="00602FD1" w:rsidP="00602FD1">
      <w:pPr>
        <w:numPr>
          <w:ilvl w:val="0"/>
          <w:numId w:val="1"/>
        </w:numPr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Be</w:t>
      </w:r>
      <w:r>
        <w:rPr>
          <w:rFonts w:ascii="Calibri" w:hAnsi="Calibri"/>
          <w:sz w:val="22"/>
        </w:rPr>
        <w:t xml:space="preserve">ing </w:t>
      </w:r>
      <w:r w:rsidRPr="00C40164">
        <w:rPr>
          <w:rFonts w:ascii="Calibri" w:hAnsi="Calibri"/>
          <w:sz w:val="22"/>
        </w:rPr>
        <w:t>the Warden if the Chief Warden is absent.</w:t>
      </w:r>
    </w:p>
    <w:p w14:paraId="6D905698" w14:textId="77777777" w:rsidR="00602FD1" w:rsidRPr="00C40164" w:rsidRDefault="003E6589" w:rsidP="00602FD1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Conducting</w:t>
      </w:r>
      <w:r w:rsidR="00602FD1" w:rsidRPr="00C40164">
        <w:rPr>
          <w:rFonts w:ascii="Calibri" w:hAnsi="Calibri"/>
          <w:sz w:val="22"/>
        </w:rPr>
        <w:t xml:space="preserve"> a head count of members of their group upon evacuation.</w:t>
      </w:r>
    </w:p>
    <w:p w14:paraId="5556E9D9" w14:textId="77777777" w:rsidR="00602FD1" w:rsidRPr="00C40164" w:rsidRDefault="00602FD1" w:rsidP="00602FD1">
      <w:pPr>
        <w:rPr>
          <w:rFonts w:ascii="Calibri" w:hAnsi="Calibri"/>
          <w:sz w:val="18"/>
          <w:szCs w:val="16"/>
        </w:rPr>
      </w:pPr>
    </w:p>
    <w:p w14:paraId="02560194" w14:textId="77777777" w:rsidR="00602FD1" w:rsidRDefault="00602FD1" w:rsidP="00602FD1">
      <w:pPr>
        <w:rPr>
          <w:rFonts w:ascii="Calibri" w:hAnsi="Calibri"/>
          <w:b/>
          <w:sz w:val="28"/>
        </w:rPr>
      </w:pPr>
    </w:p>
    <w:p w14:paraId="388732C7" w14:textId="77777777" w:rsidR="00602FD1" w:rsidRPr="00B1730B" w:rsidRDefault="00602FD1" w:rsidP="00602FD1">
      <w:pPr>
        <w:rPr>
          <w:rFonts w:ascii="Calibri" w:hAnsi="Calibri"/>
          <w:b/>
          <w:sz w:val="32"/>
        </w:rPr>
      </w:pPr>
      <w:r w:rsidRPr="00E17A11">
        <w:rPr>
          <w:rFonts w:ascii="Calibri" w:hAnsi="Calibri"/>
          <w:b/>
          <w:sz w:val="28"/>
        </w:rPr>
        <w:t>Other</w:t>
      </w:r>
      <w:r w:rsidRPr="00B1730B">
        <w:rPr>
          <w:rFonts w:ascii="Calibri" w:hAnsi="Calibri"/>
          <w:b/>
          <w:sz w:val="32"/>
        </w:rPr>
        <w:t xml:space="preserve"> </w:t>
      </w:r>
      <w:r w:rsidRPr="00E17A11">
        <w:rPr>
          <w:rFonts w:ascii="Calibri" w:hAnsi="Calibri"/>
          <w:b/>
          <w:sz w:val="28"/>
        </w:rPr>
        <w:t>resources</w:t>
      </w:r>
    </w:p>
    <w:p w14:paraId="35B3D5FC" w14:textId="77777777" w:rsidR="00602FD1" w:rsidRDefault="00602FD1" w:rsidP="00602FD1">
      <w:pPr>
        <w:numPr>
          <w:ilvl w:val="0"/>
          <w:numId w:val="5"/>
        </w:numPr>
        <w:ind w:left="426" w:hanging="426"/>
        <w:rPr>
          <w:rFonts w:ascii="Calibri" w:hAnsi="Calibri"/>
          <w:sz w:val="22"/>
        </w:rPr>
      </w:pPr>
      <w:r w:rsidRPr="00B45471">
        <w:rPr>
          <w:rFonts w:ascii="Calibri" w:hAnsi="Calibri"/>
          <w:sz w:val="22"/>
          <w:szCs w:val="24"/>
        </w:rPr>
        <w:t>Pia</w:t>
      </w:r>
      <w:r w:rsidRPr="0090386E">
        <w:rPr>
          <w:rFonts w:ascii="Calibri" w:hAnsi="Calibri"/>
          <w:sz w:val="22"/>
        </w:rPr>
        <w:t>no</w:t>
      </w:r>
      <w:r>
        <w:rPr>
          <w:rFonts w:ascii="Calibri" w:hAnsi="Calibri"/>
          <w:sz w:val="22"/>
        </w:rPr>
        <w:t xml:space="preserve">: located in the main lounge. </w:t>
      </w:r>
      <w:r w:rsidRPr="0090386E">
        <w:rPr>
          <w:rFonts w:ascii="Calibri" w:hAnsi="Calibri"/>
          <w:sz w:val="22"/>
        </w:rPr>
        <w:t>Key hanging on the noticebo</w:t>
      </w:r>
      <w:r>
        <w:rPr>
          <w:rFonts w:ascii="Calibri" w:hAnsi="Calibri"/>
          <w:sz w:val="22"/>
        </w:rPr>
        <w:t xml:space="preserve">ard. </w:t>
      </w:r>
      <w:r w:rsidRPr="0090386E">
        <w:rPr>
          <w:rFonts w:ascii="Calibri" w:hAnsi="Calibri"/>
          <w:sz w:val="22"/>
        </w:rPr>
        <w:t>Fold cover when using the piano.  Do n</w:t>
      </w:r>
      <w:r>
        <w:rPr>
          <w:rFonts w:ascii="Calibri" w:hAnsi="Calibri"/>
          <w:sz w:val="22"/>
        </w:rPr>
        <w:t>ot put food or drink on top of p</w:t>
      </w:r>
      <w:r w:rsidRPr="0090386E">
        <w:rPr>
          <w:rFonts w:ascii="Calibri" w:hAnsi="Calibri"/>
          <w:sz w:val="22"/>
        </w:rPr>
        <w:t>iano.</w:t>
      </w:r>
      <w:r>
        <w:rPr>
          <w:rFonts w:ascii="Calibri" w:hAnsi="Calibri"/>
          <w:sz w:val="22"/>
        </w:rPr>
        <w:t xml:space="preserve"> </w:t>
      </w:r>
      <w:r w:rsidRPr="0090386E">
        <w:rPr>
          <w:rFonts w:ascii="Calibri" w:hAnsi="Calibri"/>
          <w:sz w:val="22"/>
        </w:rPr>
        <w:t>No sticky fingers or food near the keyboard.</w:t>
      </w:r>
    </w:p>
    <w:p w14:paraId="4F24FF49" w14:textId="77777777" w:rsidR="00602FD1" w:rsidRDefault="00602FD1" w:rsidP="00602FD1">
      <w:pPr>
        <w:numPr>
          <w:ilvl w:val="0"/>
          <w:numId w:val="5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Trestle tables (14) and chairs (100). Please advise your needs when booking. </w:t>
      </w:r>
    </w:p>
    <w:p w14:paraId="2FD9564B" w14:textId="77777777" w:rsidR="00602FD1" w:rsidRPr="00C40164" w:rsidRDefault="00602FD1" w:rsidP="00602FD1">
      <w:pPr>
        <w:rPr>
          <w:rFonts w:ascii="Calibri" w:hAnsi="Calibri"/>
          <w:sz w:val="22"/>
        </w:rPr>
      </w:pPr>
    </w:p>
    <w:p w14:paraId="3FD04DF8" w14:textId="77777777" w:rsidR="00602FD1" w:rsidRPr="00B1730B" w:rsidRDefault="00602FD1" w:rsidP="00602FD1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Damage &amp; Loss</w:t>
      </w:r>
    </w:p>
    <w:p w14:paraId="354BEAF3" w14:textId="131FB5A2" w:rsidR="00602FD1" w:rsidRPr="00C40164" w:rsidRDefault="00602FD1" w:rsidP="00602FD1">
      <w:pPr>
        <w:numPr>
          <w:ilvl w:val="0"/>
          <w:numId w:val="8"/>
        </w:numPr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Let us know of things that need repair</w:t>
      </w:r>
      <w:r>
        <w:rPr>
          <w:rFonts w:ascii="Calibri" w:hAnsi="Calibri"/>
          <w:sz w:val="22"/>
        </w:rPr>
        <w:t xml:space="preserve"> in any of the spaces.</w:t>
      </w:r>
    </w:p>
    <w:p w14:paraId="3C814D89" w14:textId="77777777" w:rsidR="00602FD1" w:rsidRDefault="00602FD1" w:rsidP="00602FD1">
      <w:pPr>
        <w:numPr>
          <w:ilvl w:val="0"/>
          <w:numId w:val="8"/>
        </w:numPr>
        <w:ind w:left="426" w:hanging="426"/>
        <w:rPr>
          <w:rFonts w:ascii="Calibri" w:hAnsi="Calibri"/>
          <w:sz w:val="22"/>
          <w:u w:val="single"/>
        </w:rPr>
      </w:pPr>
      <w:r w:rsidRPr="00C40164">
        <w:rPr>
          <w:rFonts w:ascii="Calibri" w:hAnsi="Calibri"/>
          <w:sz w:val="22"/>
        </w:rPr>
        <w:t>Users are liable for damage</w:t>
      </w:r>
      <w:r>
        <w:rPr>
          <w:rFonts w:ascii="Calibri" w:hAnsi="Calibri"/>
          <w:sz w:val="22"/>
        </w:rPr>
        <w:t xml:space="preserve"> and loss of church property</w:t>
      </w:r>
      <w:r w:rsidRPr="00C40164">
        <w:rPr>
          <w:rFonts w:ascii="Calibri" w:hAnsi="Calibri"/>
          <w:sz w:val="22"/>
        </w:rPr>
        <w:t xml:space="preserve"> caused by persons in their group.</w:t>
      </w:r>
    </w:p>
    <w:p w14:paraId="478851C4" w14:textId="77777777" w:rsidR="00602FD1" w:rsidRPr="00133F95" w:rsidRDefault="00602FD1" w:rsidP="00602FD1">
      <w:pPr>
        <w:numPr>
          <w:ilvl w:val="0"/>
          <w:numId w:val="8"/>
        </w:numPr>
        <w:ind w:left="426" w:hanging="426"/>
        <w:rPr>
          <w:rFonts w:ascii="Calibri" w:hAnsi="Calibri" w:cs="Calibri"/>
          <w:sz w:val="22"/>
          <w:szCs w:val="22"/>
        </w:rPr>
      </w:pPr>
      <w:r w:rsidRPr="00133F95">
        <w:rPr>
          <w:rFonts w:ascii="Calibri" w:hAnsi="Calibri" w:cs="Calibri"/>
          <w:sz w:val="22"/>
          <w:szCs w:val="22"/>
        </w:rPr>
        <w:t>Please arrange your own insur</w:t>
      </w:r>
      <w:r>
        <w:rPr>
          <w:rFonts w:ascii="Calibri" w:hAnsi="Calibri" w:cs="Calibri"/>
          <w:sz w:val="22"/>
          <w:szCs w:val="22"/>
        </w:rPr>
        <w:t>ance for equipment you bring to/keep on</w:t>
      </w:r>
      <w:r w:rsidRPr="00133F95">
        <w:rPr>
          <w:rFonts w:ascii="Calibri" w:hAnsi="Calibri" w:cs="Calibri"/>
          <w:sz w:val="22"/>
          <w:szCs w:val="22"/>
        </w:rPr>
        <w:t xml:space="preserve"> church premises. IBPC is not liable for </w:t>
      </w:r>
      <w:r>
        <w:rPr>
          <w:rFonts w:ascii="Calibri" w:hAnsi="Calibri" w:cs="Calibri"/>
          <w:sz w:val="22"/>
          <w:szCs w:val="22"/>
        </w:rPr>
        <w:t>loss of or damage to your property and our insurance does not cover it.</w:t>
      </w:r>
    </w:p>
    <w:p w14:paraId="53B5B39A" w14:textId="77777777" w:rsidR="00602FD1" w:rsidRDefault="00602FD1" w:rsidP="00602FD1">
      <w:pPr>
        <w:rPr>
          <w:rFonts w:ascii="Calibri" w:hAnsi="Calibri"/>
          <w:sz w:val="22"/>
        </w:rPr>
      </w:pPr>
    </w:p>
    <w:p w14:paraId="7CB80E42" w14:textId="77777777" w:rsidR="002A3244" w:rsidRDefault="002A3244" w:rsidP="002A3244">
      <w:pPr>
        <w:spacing w:line="360" w:lineRule="auto"/>
        <w:rPr>
          <w:rFonts w:ascii="Calibri" w:hAnsi="Calibri"/>
          <w:b/>
        </w:rPr>
      </w:pPr>
    </w:p>
    <w:p w14:paraId="3C07E8B9" w14:textId="77777777" w:rsidR="002A3244" w:rsidRPr="001C6B27" w:rsidRDefault="002A3244" w:rsidP="002A3244">
      <w:pPr>
        <w:spacing w:line="360" w:lineRule="auto"/>
        <w:rPr>
          <w:rFonts w:ascii="Calibri" w:hAnsi="Calibri"/>
          <w:b/>
          <w:u w:val="single"/>
        </w:rPr>
      </w:pPr>
      <w:r w:rsidRPr="00881862">
        <w:rPr>
          <w:rFonts w:ascii="Calibri" w:hAnsi="Calibri"/>
          <w:b/>
        </w:rPr>
        <w:t xml:space="preserve">I accept the ‘Conditions for </w:t>
      </w:r>
      <w:r w:rsidR="008546D0">
        <w:rPr>
          <w:rFonts w:ascii="Calibri" w:hAnsi="Calibri"/>
          <w:b/>
        </w:rPr>
        <w:t>HIre</w:t>
      </w:r>
      <w:r w:rsidRPr="00881862">
        <w:rPr>
          <w:rFonts w:ascii="Calibri" w:hAnsi="Calibri"/>
          <w:b/>
        </w:rPr>
        <w:t xml:space="preserve">’ </w:t>
      </w:r>
      <w:r>
        <w:rPr>
          <w:rFonts w:ascii="Calibri" w:hAnsi="Calibri"/>
          <w:b/>
        </w:rPr>
        <w:t>(</w:t>
      </w:r>
      <w:r w:rsidR="0011035B">
        <w:rPr>
          <w:rFonts w:ascii="Calibri" w:hAnsi="Calibri"/>
          <w:b/>
        </w:rPr>
        <w:t>above</w:t>
      </w:r>
      <w:r>
        <w:rPr>
          <w:rFonts w:ascii="Calibri" w:hAnsi="Calibri"/>
          <w:b/>
        </w:rPr>
        <w:t>)</w:t>
      </w:r>
      <w:r w:rsidRPr="009011BA">
        <w:rPr>
          <w:rFonts w:ascii="Calibri" w:hAnsi="Calibri"/>
          <w:b/>
        </w:rPr>
        <w:t xml:space="preserve">: </w:t>
      </w:r>
      <w:r w:rsidRPr="001C6B27">
        <w:rPr>
          <w:rFonts w:ascii="Calibri" w:hAnsi="Calibri"/>
          <w:b/>
        </w:rPr>
        <w:t xml:space="preserve">Yes  / </w:t>
      </w:r>
      <w:r>
        <w:rPr>
          <w:rFonts w:ascii="Calibri" w:hAnsi="Calibri"/>
          <w:b/>
        </w:rPr>
        <w:t xml:space="preserve"> </w:t>
      </w:r>
      <w:r w:rsidRPr="001C6B27">
        <w:rPr>
          <w:rFonts w:ascii="Calibri" w:hAnsi="Calibri"/>
          <w:b/>
        </w:rPr>
        <w:t xml:space="preserve">No  </w:t>
      </w:r>
    </w:p>
    <w:p w14:paraId="1677C6AB" w14:textId="77777777" w:rsidR="002A3244" w:rsidRDefault="002A3244" w:rsidP="002A3244">
      <w:pPr>
        <w:spacing w:line="360" w:lineRule="auto"/>
        <w:rPr>
          <w:rFonts w:ascii="Calibri" w:hAnsi="Calibri"/>
          <w:b/>
        </w:rPr>
      </w:pPr>
      <w:r w:rsidRPr="009945DF">
        <w:rPr>
          <w:rFonts w:ascii="Calibri" w:hAnsi="Calibri"/>
          <w:b/>
        </w:rPr>
        <w:t xml:space="preserve">I have supplied the completed Wedding </w:t>
      </w:r>
      <w:r>
        <w:rPr>
          <w:rFonts w:ascii="Calibri" w:hAnsi="Calibri"/>
          <w:b/>
        </w:rPr>
        <w:t>C</w:t>
      </w:r>
      <w:r w:rsidRPr="009945DF">
        <w:rPr>
          <w:rFonts w:ascii="Calibri" w:hAnsi="Calibri"/>
          <w:b/>
        </w:rPr>
        <w:t>ontacts form:</w:t>
      </w:r>
      <w:r>
        <w:rPr>
          <w:rFonts w:ascii="Calibri" w:hAnsi="Calibri"/>
        </w:rPr>
        <w:t xml:space="preserve"> </w:t>
      </w:r>
      <w:r w:rsidRPr="001C6B27">
        <w:rPr>
          <w:rFonts w:ascii="Calibri" w:hAnsi="Calibri"/>
          <w:b/>
        </w:rPr>
        <w:t xml:space="preserve">Yes  / </w:t>
      </w:r>
      <w:r>
        <w:rPr>
          <w:rFonts w:ascii="Calibri" w:hAnsi="Calibri"/>
          <w:b/>
        </w:rPr>
        <w:t xml:space="preserve"> </w:t>
      </w:r>
      <w:r w:rsidRPr="001C6B27">
        <w:rPr>
          <w:rFonts w:ascii="Calibri" w:hAnsi="Calibri"/>
          <w:b/>
        </w:rPr>
        <w:t xml:space="preserve">No  </w:t>
      </w:r>
    </w:p>
    <w:p w14:paraId="0C0D5036" w14:textId="77777777" w:rsidR="002A3244" w:rsidRDefault="002A3244" w:rsidP="002A3244">
      <w:pPr>
        <w:spacing w:line="360" w:lineRule="auto"/>
        <w:rPr>
          <w:rFonts w:ascii="Calibri" w:hAnsi="Calibri"/>
        </w:rPr>
      </w:pPr>
      <w:r w:rsidRPr="00662BB8">
        <w:rPr>
          <w:rFonts w:ascii="Calibri" w:hAnsi="Calibri"/>
          <w:b/>
        </w:rPr>
        <w:t xml:space="preserve">I </w:t>
      </w:r>
      <w:r>
        <w:rPr>
          <w:rFonts w:ascii="Calibri" w:hAnsi="Calibri"/>
          <w:b/>
        </w:rPr>
        <w:t xml:space="preserve">accept the ‘Sound Conditions </w:t>
      </w:r>
      <w:r w:rsidRPr="00662BB8">
        <w:rPr>
          <w:rFonts w:ascii="Calibri" w:hAnsi="Calibri"/>
          <w:b/>
        </w:rPr>
        <w:t>of Use</w:t>
      </w:r>
      <w:r>
        <w:rPr>
          <w:rFonts w:ascii="Calibri" w:hAnsi="Calibri"/>
          <w:b/>
        </w:rPr>
        <w:t>’ document</w:t>
      </w:r>
      <w:r w:rsidRPr="00662BB8">
        <w:rPr>
          <w:rFonts w:ascii="Calibri" w:hAnsi="Calibri"/>
          <w:b/>
        </w:rPr>
        <w:t xml:space="preserve">: Yes  /  No  </w:t>
      </w:r>
      <w:r w:rsidRPr="00A47144">
        <w:rPr>
          <w:rFonts w:ascii="Calibri" w:hAnsi="Calibri"/>
        </w:rPr>
        <w:t>(If relevant)</w:t>
      </w:r>
    </w:p>
    <w:p w14:paraId="75CAE308" w14:textId="77777777" w:rsidR="002A3244" w:rsidRDefault="002A3244" w:rsidP="002A3244">
      <w:pPr>
        <w:spacing w:before="120" w:after="100" w:afterAutospacing="1"/>
        <w:rPr>
          <w:rFonts w:ascii="Calibri" w:hAnsi="Calibri"/>
        </w:rPr>
      </w:pPr>
    </w:p>
    <w:p w14:paraId="0374ABB0" w14:textId="77777777" w:rsidR="002A3244" w:rsidRDefault="002A3244" w:rsidP="002A3244">
      <w:pPr>
        <w:spacing w:before="120" w:after="100" w:afterAutospacing="1"/>
        <w:rPr>
          <w:rFonts w:ascii="Calibri" w:hAnsi="Calibri"/>
        </w:rPr>
      </w:pPr>
      <w:r>
        <w:rPr>
          <w:rFonts w:ascii="Calibri" w:hAnsi="Calibri"/>
        </w:rPr>
        <w:t>Signed on behalf of wedding party: _________________________________</w:t>
      </w:r>
    </w:p>
    <w:p w14:paraId="2DEB2321" w14:textId="77777777" w:rsidR="002A3244" w:rsidRDefault="002A3244" w:rsidP="002A324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Signed on behalf of IBPC</w:t>
      </w:r>
      <w:r w:rsidRPr="008060DC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  <w:r w:rsidRPr="008060DC">
        <w:rPr>
          <w:rFonts w:ascii="Calibri" w:hAnsi="Calibri"/>
        </w:rPr>
        <w:t>_____________________</w:t>
      </w:r>
      <w:r>
        <w:rPr>
          <w:rFonts w:ascii="Calibri" w:hAnsi="Calibri"/>
        </w:rPr>
        <w:t>____________</w:t>
      </w:r>
      <w:r w:rsidRPr="008060DC">
        <w:rPr>
          <w:rFonts w:ascii="Calibri" w:hAnsi="Calibri"/>
        </w:rPr>
        <w:t>_</w:t>
      </w:r>
      <w:r>
        <w:rPr>
          <w:rFonts w:ascii="Calibri" w:hAnsi="Calibri"/>
        </w:rPr>
        <w:t>_______</w:t>
      </w:r>
    </w:p>
    <w:p w14:paraId="30AF7890" w14:textId="77777777" w:rsidR="002A3244" w:rsidRDefault="009D100F" w:rsidP="00602FD1">
      <w:pPr>
        <w:rPr>
          <w:rFonts w:ascii="Calibri" w:hAnsi="Calibri"/>
          <w:b/>
          <w:sz w:val="28"/>
        </w:rPr>
      </w:pPr>
      <w:r>
        <w:rPr>
          <w:rFonts w:ascii="Calibri" w:hAnsi="Calibri"/>
        </w:rPr>
        <w:t>Date:</w:t>
      </w:r>
      <w:r w:rsidRPr="008060DC">
        <w:rPr>
          <w:rFonts w:ascii="Calibri" w:hAnsi="Calibri"/>
        </w:rPr>
        <w:t xml:space="preserve"> ____________</w:t>
      </w:r>
      <w:r>
        <w:rPr>
          <w:rFonts w:ascii="Calibri" w:hAnsi="Calibri"/>
        </w:rPr>
        <w:t>__________</w:t>
      </w:r>
    </w:p>
    <w:p w14:paraId="56B10267" w14:textId="77777777" w:rsidR="002A3244" w:rsidRDefault="002A3244" w:rsidP="00602FD1">
      <w:pPr>
        <w:rPr>
          <w:rFonts w:ascii="Calibri" w:hAnsi="Calibri"/>
          <w:b/>
          <w:sz w:val="28"/>
        </w:rPr>
      </w:pPr>
    </w:p>
    <w:p w14:paraId="5FB61E4E" w14:textId="77777777" w:rsidR="002A3244" w:rsidRDefault="002A3244" w:rsidP="00602FD1">
      <w:pPr>
        <w:rPr>
          <w:rFonts w:ascii="Calibri" w:hAnsi="Calibri"/>
          <w:b/>
          <w:sz w:val="28"/>
        </w:rPr>
      </w:pPr>
    </w:p>
    <w:p w14:paraId="68B57DF6" w14:textId="77777777" w:rsidR="002A3244" w:rsidRDefault="002A3244" w:rsidP="00602FD1">
      <w:pPr>
        <w:rPr>
          <w:rFonts w:ascii="Calibri" w:hAnsi="Calibri"/>
          <w:b/>
          <w:sz w:val="28"/>
        </w:rPr>
      </w:pPr>
    </w:p>
    <w:p w14:paraId="15AE283A" w14:textId="77777777" w:rsidR="00602FD1" w:rsidRPr="00157FFB" w:rsidRDefault="00602FD1" w:rsidP="00602FD1">
      <w:pPr>
        <w:rPr>
          <w:rFonts w:ascii="Calibri" w:hAnsi="Calibri"/>
          <w:b/>
          <w:sz w:val="28"/>
        </w:rPr>
      </w:pPr>
      <w:r w:rsidRPr="00157FFB">
        <w:rPr>
          <w:rFonts w:ascii="Calibri" w:hAnsi="Calibri"/>
          <w:b/>
          <w:sz w:val="28"/>
        </w:rPr>
        <w:t>Contact</w:t>
      </w:r>
    </w:p>
    <w:p w14:paraId="5549F516" w14:textId="77777777" w:rsidR="00602FD1" w:rsidRDefault="00602FD1" w:rsidP="00602FD1">
      <w:pPr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 xml:space="preserve">Email: </w:t>
      </w:r>
      <w:hyperlink r:id="rId14" w:history="1">
        <w:r w:rsidRPr="00C40164">
          <w:rPr>
            <w:rStyle w:val="Hyperlink"/>
            <w:rFonts w:ascii="Calibri" w:hAnsi="Calibri"/>
            <w:sz w:val="22"/>
          </w:rPr>
          <w:t>office@ibpc.org.nz</w:t>
        </w:r>
      </w:hyperlink>
      <w:r>
        <w:rPr>
          <w:rFonts w:ascii="Calibri" w:hAnsi="Calibri"/>
          <w:sz w:val="22"/>
        </w:rPr>
        <w:t xml:space="preserve"> ;</w:t>
      </w:r>
      <w:r w:rsidRPr="00C40164">
        <w:rPr>
          <w:rFonts w:ascii="Calibri" w:hAnsi="Calibri"/>
          <w:sz w:val="22"/>
        </w:rPr>
        <w:t xml:space="preserve"> Church office</w:t>
      </w:r>
      <w:r>
        <w:rPr>
          <w:rFonts w:ascii="Calibri" w:hAnsi="Calibri"/>
          <w:sz w:val="22"/>
        </w:rPr>
        <w:t>:</w:t>
      </w:r>
      <w:r w:rsidRPr="00C40164">
        <w:rPr>
          <w:rFonts w:ascii="Calibri" w:hAnsi="Calibri"/>
          <w:sz w:val="22"/>
        </w:rPr>
        <w:t xml:space="preserve"> phone 383-8699</w:t>
      </w:r>
    </w:p>
    <w:p w14:paraId="114C39CB" w14:textId="77777777" w:rsidR="00602FD1" w:rsidRPr="009D3DB5" w:rsidRDefault="00602FD1" w:rsidP="00602FD1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</w:rPr>
        <w:t>For queries while you are at the church/church centre: Graeme Mahoney. Mobile:</w:t>
      </w:r>
      <w:r>
        <w:t xml:space="preserve"> is </w:t>
      </w:r>
      <w:r w:rsidRPr="009D3DB5">
        <w:rPr>
          <w:rFonts w:asciiTheme="minorHAnsi" w:hAnsiTheme="minorHAnsi" w:cstheme="minorHAnsi"/>
          <w:sz w:val="22"/>
          <w:szCs w:val="22"/>
        </w:rPr>
        <w:t>021 1622936</w:t>
      </w:r>
    </w:p>
    <w:p w14:paraId="40CBF173" w14:textId="77777777" w:rsidR="00602FD1" w:rsidRPr="009D3DB5" w:rsidRDefault="00602FD1" w:rsidP="00602FD1">
      <w:pPr>
        <w:rPr>
          <w:rFonts w:asciiTheme="minorHAnsi" w:hAnsiTheme="minorHAnsi" w:cstheme="minorHAnsi"/>
          <w:sz w:val="22"/>
          <w:szCs w:val="22"/>
        </w:rPr>
      </w:pPr>
    </w:p>
    <w:p w14:paraId="6AFAA90F" w14:textId="77777777" w:rsidR="00602FD1" w:rsidRDefault="00602FD1" w:rsidP="00602FD1">
      <w:pPr>
        <w:rPr>
          <w:rFonts w:ascii="Calibri" w:hAnsi="Calibri"/>
          <w:sz w:val="22"/>
        </w:rPr>
      </w:pPr>
    </w:p>
    <w:p w14:paraId="2D348DF3" w14:textId="77777777" w:rsidR="00602FD1" w:rsidRPr="00C40164" w:rsidRDefault="00602FD1" w:rsidP="00602FD1">
      <w:pPr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 xml:space="preserve">We hope you enjoy your time with </w:t>
      </w:r>
      <w:r w:rsidR="00933F58">
        <w:rPr>
          <w:rFonts w:ascii="Calibri" w:hAnsi="Calibri"/>
          <w:sz w:val="22"/>
        </w:rPr>
        <w:t>us.</w:t>
      </w:r>
    </w:p>
    <w:p w14:paraId="54367386" w14:textId="77777777" w:rsidR="00602FD1" w:rsidRPr="00C40164" w:rsidRDefault="00602FD1" w:rsidP="00602FD1">
      <w:pPr>
        <w:rPr>
          <w:rFonts w:ascii="Calibri" w:hAnsi="Calibri"/>
          <w:sz w:val="22"/>
        </w:rPr>
      </w:pPr>
    </w:p>
    <w:p w14:paraId="47FACA20" w14:textId="77777777" w:rsidR="00602FD1" w:rsidRDefault="00602FD1" w:rsidP="00602FD1">
      <w:pPr>
        <w:pBdr>
          <w:bottom w:val="single" w:sz="12" w:space="1" w:color="auto"/>
        </w:pBdr>
        <w:rPr>
          <w:rFonts w:ascii="Calibri" w:hAnsi="Calibri"/>
          <w:sz w:val="22"/>
        </w:rPr>
      </w:pPr>
    </w:p>
    <w:p w14:paraId="7B28FD6C" w14:textId="36EE17BF" w:rsidR="00602FD1" w:rsidRPr="00D00D46" w:rsidRDefault="00602FD1" w:rsidP="00602FD1">
      <w:pPr>
        <w:pBdr>
          <w:bottom w:val="single" w:sz="12" w:space="1" w:color="auto"/>
        </w:pBdr>
        <w:rPr>
          <w:rFonts w:ascii="Calibri" w:hAnsi="Calibri"/>
          <w:sz w:val="22"/>
        </w:rPr>
      </w:pPr>
      <w:r w:rsidRPr="00DA495C">
        <w:rPr>
          <w:rFonts w:ascii="Calibri" w:hAnsi="Calibri"/>
          <w:sz w:val="22"/>
        </w:rPr>
        <w:t>I.B.P.C. MANAGERS</w:t>
      </w:r>
      <w:r w:rsidRPr="00DA495C">
        <w:rPr>
          <w:rFonts w:ascii="Calibri" w:hAnsi="Calibri"/>
          <w:sz w:val="22"/>
        </w:rPr>
        <w:tab/>
        <w:t xml:space="preserve">   </w:t>
      </w:r>
      <w:r w:rsidR="00416715">
        <w:rPr>
          <w:rFonts w:ascii="Calibri" w:hAnsi="Calibri"/>
          <w:sz w:val="22"/>
        </w:rPr>
        <w:t>20</w:t>
      </w:r>
      <w:r w:rsidR="004D1D34">
        <w:rPr>
          <w:rFonts w:ascii="Calibri" w:hAnsi="Calibri"/>
          <w:sz w:val="22"/>
        </w:rPr>
        <w:t>24</w:t>
      </w:r>
    </w:p>
    <w:p w14:paraId="6E8F033B" w14:textId="77777777" w:rsidR="002D6B2C" w:rsidRDefault="002D6B2C"/>
    <w:sectPr w:rsidR="002D6B2C" w:rsidSect="005E04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340" w:right="992" w:bottom="51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2F6F" w14:textId="77777777" w:rsidR="005E0409" w:rsidRDefault="005E0409" w:rsidP="00384CA8">
      <w:r>
        <w:separator/>
      </w:r>
    </w:p>
  </w:endnote>
  <w:endnote w:type="continuationSeparator" w:id="0">
    <w:p w14:paraId="0EF798C9" w14:textId="77777777" w:rsidR="005E0409" w:rsidRDefault="005E0409" w:rsidP="0038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3811" w14:textId="77777777" w:rsidR="002D6B2C" w:rsidRDefault="002D6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BF27" w14:textId="77777777" w:rsidR="002D6B2C" w:rsidRDefault="00E33445">
    <w:pPr>
      <w:pStyle w:val="Footer"/>
    </w:pPr>
    <w:r>
      <w:rPr>
        <w:sz w:val="16"/>
      </w:rPr>
      <w:t>IBPC Property Booking Form 2016</w:t>
    </w:r>
    <w:r>
      <w:rPr>
        <w:sz w:val="16"/>
      </w:rPr>
      <w:tab/>
    </w:r>
    <w:r>
      <w:rPr>
        <w:sz w:val="16"/>
      </w:rPr>
      <w:tab/>
    </w:r>
    <w:r>
      <w:t>- 2 -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652E8" w14:textId="77777777" w:rsidR="002D6B2C" w:rsidRPr="00F95ECF" w:rsidRDefault="00E33445">
    <w:pPr>
      <w:pStyle w:val="Footer"/>
      <w:rPr>
        <w:sz w:val="16"/>
      </w:rPr>
    </w:pPr>
    <w:r w:rsidRPr="00F95ECF">
      <w:rPr>
        <w:sz w:val="16"/>
      </w:rPr>
      <w:t>IBPC ADMINISTRATION\Bookings_User Groups\Conditions of use of facilities</w:t>
    </w:r>
  </w:p>
  <w:p w14:paraId="075773ED" w14:textId="77777777" w:rsidR="002D6B2C" w:rsidRDefault="002D6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BBAD3" w14:textId="77777777" w:rsidR="005E0409" w:rsidRDefault="005E0409" w:rsidP="00384CA8">
      <w:r>
        <w:separator/>
      </w:r>
    </w:p>
  </w:footnote>
  <w:footnote w:type="continuationSeparator" w:id="0">
    <w:p w14:paraId="6EE648EA" w14:textId="77777777" w:rsidR="005E0409" w:rsidRDefault="005E0409" w:rsidP="0038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B906" w14:textId="77777777" w:rsidR="002D6B2C" w:rsidRDefault="002D6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A108" w14:textId="77777777" w:rsidR="002D6B2C" w:rsidRDefault="002D6B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D638" w14:textId="77777777" w:rsidR="002D6B2C" w:rsidRDefault="002D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59F8"/>
    <w:multiLevelType w:val="hybridMultilevel"/>
    <w:tmpl w:val="B338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05D8"/>
    <w:multiLevelType w:val="hybridMultilevel"/>
    <w:tmpl w:val="E032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ABF"/>
    <w:multiLevelType w:val="hybridMultilevel"/>
    <w:tmpl w:val="D36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1741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27F9E"/>
    <w:multiLevelType w:val="hybridMultilevel"/>
    <w:tmpl w:val="6C44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C6C05"/>
    <w:multiLevelType w:val="hybridMultilevel"/>
    <w:tmpl w:val="B9D6E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7C86"/>
    <w:multiLevelType w:val="hybridMultilevel"/>
    <w:tmpl w:val="3902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F5BA5"/>
    <w:multiLevelType w:val="hybridMultilevel"/>
    <w:tmpl w:val="E67A65AC"/>
    <w:lvl w:ilvl="0" w:tplc="FAAE6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C4B77"/>
    <w:multiLevelType w:val="hybridMultilevel"/>
    <w:tmpl w:val="AACAA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536333">
    <w:abstractNumId w:val="3"/>
  </w:num>
  <w:num w:numId="2" w16cid:durableId="104546955">
    <w:abstractNumId w:val="8"/>
  </w:num>
  <w:num w:numId="3" w16cid:durableId="1107236551">
    <w:abstractNumId w:val="0"/>
  </w:num>
  <w:num w:numId="4" w16cid:durableId="294797744">
    <w:abstractNumId w:val="1"/>
  </w:num>
  <w:num w:numId="5" w16cid:durableId="1919561717">
    <w:abstractNumId w:val="2"/>
  </w:num>
  <w:num w:numId="6" w16cid:durableId="116027717">
    <w:abstractNumId w:val="6"/>
  </w:num>
  <w:num w:numId="7" w16cid:durableId="1687290291">
    <w:abstractNumId w:val="4"/>
  </w:num>
  <w:num w:numId="8" w16cid:durableId="954365515">
    <w:abstractNumId w:val="7"/>
  </w:num>
  <w:num w:numId="9" w16cid:durableId="190987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D1"/>
    <w:rsid w:val="00034328"/>
    <w:rsid w:val="000614E7"/>
    <w:rsid w:val="0011035B"/>
    <w:rsid w:val="0015680A"/>
    <w:rsid w:val="00200AC0"/>
    <w:rsid w:val="002044E1"/>
    <w:rsid w:val="002207A9"/>
    <w:rsid w:val="002348A7"/>
    <w:rsid w:val="002A3244"/>
    <w:rsid w:val="002D6B2C"/>
    <w:rsid w:val="00314070"/>
    <w:rsid w:val="00321396"/>
    <w:rsid w:val="00354F3B"/>
    <w:rsid w:val="00384CA8"/>
    <w:rsid w:val="003D5279"/>
    <w:rsid w:val="003E6589"/>
    <w:rsid w:val="00416715"/>
    <w:rsid w:val="00424718"/>
    <w:rsid w:val="00487304"/>
    <w:rsid w:val="004A14CB"/>
    <w:rsid w:val="004D1D34"/>
    <w:rsid w:val="004E7646"/>
    <w:rsid w:val="005C1412"/>
    <w:rsid w:val="005C7785"/>
    <w:rsid w:val="005E0409"/>
    <w:rsid w:val="00602FD1"/>
    <w:rsid w:val="00657C72"/>
    <w:rsid w:val="00662BB8"/>
    <w:rsid w:val="006A5863"/>
    <w:rsid w:val="00806E53"/>
    <w:rsid w:val="0082037F"/>
    <w:rsid w:val="008546D0"/>
    <w:rsid w:val="0087671E"/>
    <w:rsid w:val="00881862"/>
    <w:rsid w:val="00894597"/>
    <w:rsid w:val="0089765E"/>
    <w:rsid w:val="008C5D73"/>
    <w:rsid w:val="00933F58"/>
    <w:rsid w:val="009631C1"/>
    <w:rsid w:val="009945DF"/>
    <w:rsid w:val="009B38C1"/>
    <w:rsid w:val="009D100F"/>
    <w:rsid w:val="00A47144"/>
    <w:rsid w:val="00A5613A"/>
    <w:rsid w:val="00A656E7"/>
    <w:rsid w:val="00A75B5A"/>
    <w:rsid w:val="00AB6A96"/>
    <w:rsid w:val="00AF3297"/>
    <w:rsid w:val="00B06556"/>
    <w:rsid w:val="00B7151D"/>
    <w:rsid w:val="00BD6C80"/>
    <w:rsid w:val="00C82439"/>
    <w:rsid w:val="00CD4B28"/>
    <w:rsid w:val="00D31B1C"/>
    <w:rsid w:val="00D92409"/>
    <w:rsid w:val="00E33445"/>
    <w:rsid w:val="00E36950"/>
    <w:rsid w:val="00EF02C7"/>
    <w:rsid w:val="00F33A42"/>
    <w:rsid w:val="00F50EF5"/>
    <w:rsid w:val="00F62106"/>
    <w:rsid w:val="00F8163B"/>
    <w:rsid w:val="00F9099C"/>
    <w:rsid w:val="00FD17FE"/>
    <w:rsid w:val="00FE2E09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71BA"/>
  <w15:docId w15:val="{30EE48E9-414E-43C8-8585-43CA63AC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2F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2FD1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602F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FD1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602FD1"/>
    <w:rPr>
      <w:sz w:val="20"/>
    </w:rPr>
  </w:style>
  <w:style w:type="character" w:customStyle="1" w:styleId="BodyTextChar">
    <w:name w:val="Body Text Char"/>
    <w:basedOn w:val="DefaultParagraphFont"/>
    <w:link w:val="BodyText"/>
    <w:rsid w:val="00602FD1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rsid w:val="00602F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D1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4A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ibpc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ffice@ibpc.org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ibpc.org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B34A79C6D8841A53A99D9EE9AA97A" ma:contentTypeVersion="6" ma:contentTypeDescription="Create a new document." ma:contentTypeScope="" ma:versionID="1ba678d9f8f930ab52719afd2a4e3c0b">
  <xsd:schema xmlns:xsd="http://www.w3.org/2001/XMLSchema" xmlns:xs="http://www.w3.org/2001/XMLSchema" xmlns:p="http://schemas.microsoft.com/office/2006/metadata/properties" xmlns:ns3="6c221255-364f-4be5-bab6-645efc2f8c3b" targetNamespace="http://schemas.microsoft.com/office/2006/metadata/properties" ma:root="true" ma:fieldsID="328d726c899aeb9df56073a90d780296" ns3:_="">
    <xsd:import namespace="6c221255-364f-4be5-bab6-645efc2f8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21255-364f-4be5-bab6-645efc2f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446F2-6E89-488C-8B33-075A1F6C4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21449-8CC9-4D7E-A245-C80FF5BC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21255-364f-4be5-bab6-645efc2f8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9B728-15FA-4E5A-9CC3-64CB237F7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F874D-5B43-4095-AE38-45F2CEB123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Helen Scobie</cp:lastModifiedBy>
  <cp:revision>3</cp:revision>
  <dcterms:created xsi:type="dcterms:W3CDTF">2024-04-30T01:44:00Z</dcterms:created>
  <dcterms:modified xsi:type="dcterms:W3CDTF">2024-04-30T01:46:00Z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0x010100D01B34A79C6D8841A53A99D9EE9AA97A</vt:lpwstr>
  </property>
</Properties>
</file>